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EF9" w:rsidRPr="00A62EF9" w:rsidRDefault="00A62EF9" w:rsidP="00F26BD2">
      <w:pPr>
        <w:pStyle w:val="a6"/>
        <w:rPr>
          <w:b/>
          <w:sz w:val="26"/>
          <w:szCs w:val="26"/>
        </w:rPr>
      </w:pPr>
      <w:r w:rsidRPr="00A62EF9">
        <w:rPr>
          <w:b/>
          <w:sz w:val="26"/>
          <w:szCs w:val="26"/>
        </w:rPr>
        <w:t>Информация по работе с обращениями граждан за 2014 год</w:t>
      </w:r>
    </w:p>
    <w:p w:rsidR="00A62EF9" w:rsidRPr="00A62EF9" w:rsidRDefault="00A62EF9" w:rsidP="00F26BD2">
      <w:pPr>
        <w:pStyle w:val="a6"/>
        <w:rPr>
          <w:sz w:val="26"/>
          <w:szCs w:val="26"/>
        </w:rPr>
      </w:pPr>
    </w:p>
    <w:p w:rsidR="00A62EF9" w:rsidRPr="00A62EF9" w:rsidRDefault="00A62EF9" w:rsidP="00A62EF9">
      <w:pPr>
        <w:pStyle w:val="a6"/>
        <w:spacing w:before="0" w:line="276" w:lineRule="auto"/>
        <w:jc w:val="both"/>
        <w:rPr>
          <w:sz w:val="26"/>
          <w:szCs w:val="26"/>
        </w:rPr>
      </w:pPr>
      <w:r w:rsidRPr="00A62EF9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</w:t>
      </w:r>
      <w:r w:rsidRPr="00A62EF9">
        <w:rPr>
          <w:sz w:val="26"/>
          <w:szCs w:val="26"/>
        </w:rPr>
        <w:t xml:space="preserve"> Работа с обращениями граждан является одним из приоритетных направлений деятельности </w:t>
      </w:r>
      <w:proofErr w:type="spellStart"/>
      <w:r w:rsidRPr="00A62EF9">
        <w:rPr>
          <w:sz w:val="26"/>
          <w:szCs w:val="26"/>
        </w:rPr>
        <w:t>Нижне-Обского</w:t>
      </w:r>
      <w:proofErr w:type="spellEnd"/>
      <w:r w:rsidRPr="00A62EF9">
        <w:rPr>
          <w:sz w:val="26"/>
          <w:szCs w:val="26"/>
        </w:rPr>
        <w:t xml:space="preserve"> бассейнового водного управления  Федерал</w:t>
      </w:r>
      <w:r w:rsidR="007F7F9D">
        <w:rPr>
          <w:sz w:val="26"/>
          <w:szCs w:val="26"/>
        </w:rPr>
        <w:t>ьного агентства водных ресурсов и осуществляется  в установленном порядке в соответствии  с Конституцией Российской Федерации,  Федеральным законом</w:t>
      </w:r>
      <w:r w:rsidR="007F7F9D" w:rsidRPr="00F26BD2">
        <w:rPr>
          <w:sz w:val="26"/>
          <w:szCs w:val="26"/>
        </w:rPr>
        <w:t xml:space="preserve"> от 02 мая 2006 года № 59-ФЗ «О порядке рассмотрения обращений граждан Российской Федерации»</w:t>
      </w:r>
      <w:r w:rsidR="007F7F9D">
        <w:rPr>
          <w:sz w:val="26"/>
          <w:szCs w:val="26"/>
        </w:rPr>
        <w:t>.</w:t>
      </w:r>
    </w:p>
    <w:p w:rsidR="00575BFB" w:rsidRPr="00575BFB" w:rsidRDefault="007F7F9D" w:rsidP="00575BF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FA61CA">
        <w:rPr>
          <w:sz w:val="26"/>
          <w:szCs w:val="26"/>
        </w:rPr>
        <w:t xml:space="preserve">     </w:t>
      </w:r>
      <w:r w:rsidR="00FA61CA" w:rsidRPr="00575BFB">
        <w:rPr>
          <w:rFonts w:ascii="Times New Roman" w:hAnsi="Times New Roman" w:cs="Times New Roman"/>
          <w:sz w:val="26"/>
          <w:szCs w:val="26"/>
        </w:rPr>
        <w:t>В 2014 году  поступило от граждан  57 (пятьдесят семь)</w:t>
      </w:r>
      <w:r w:rsidR="00FA61CA" w:rsidRPr="00575BF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A61CA" w:rsidRPr="00575BFB">
        <w:rPr>
          <w:rFonts w:ascii="Times New Roman" w:hAnsi="Times New Roman" w:cs="Times New Roman"/>
          <w:sz w:val="26"/>
          <w:szCs w:val="26"/>
        </w:rPr>
        <w:t>обращений</w:t>
      </w:r>
      <w:r w:rsidR="00575BFB">
        <w:rPr>
          <w:rFonts w:ascii="Times New Roman" w:hAnsi="Times New Roman" w:cs="Times New Roman"/>
          <w:sz w:val="26"/>
          <w:szCs w:val="26"/>
        </w:rPr>
        <w:t>,  9</w:t>
      </w:r>
      <w:r w:rsidR="00FA61CA" w:rsidRPr="00575BFB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FB22C6" w:rsidRPr="00575BFB">
        <w:rPr>
          <w:rFonts w:ascii="Times New Roman" w:hAnsi="Times New Roman" w:cs="Times New Roman"/>
          <w:sz w:val="26"/>
          <w:szCs w:val="26"/>
        </w:rPr>
        <w:t xml:space="preserve">ина </w:t>
      </w:r>
      <w:r w:rsidR="00FA61CA" w:rsidRPr="00575BFB">
        <w:rPr>
          <w:rFonts w:ascii="Times New Roman" w:hAnsi="Times New Roman" w:cs="Times New Roman"/>
          <w:sz w:val="26"/>
          <w:szCs w:val="26"/>
        </w:rPr>
        <w:t xml:space="preserve"> были</w:t>
      </w:r>
      <w:r w:rsidR="00FB22C6" w:rsidRPr="00575BFB">
        <w:rPr>
          <w:rFonts w:ascii="Times New Roman" w:hAnsi="Times New Roman" w:cs="Times New Roman"/>
          <w:sz w:val="26"/>
          <w:szCs w:val="26"/>
        </w:rPr>
        <w:t xml:space="preserve"> на личном приеме у </w:t>
      </w:r>
      <w:r w:rsidR="00FA61CA" w:rsidRPr="00575BFB">
        <w:rPr>
          <w:rFonts w:ascii="Times New Roman" w:hAnsi="Times New Roman" w:cs="Times New Roman"/>
          <w:sz w:val="26"/>
          <w:szCs w:val="26"/>
        </w:rPr>
        <w:t>заместителей</w:t>
      </w:r>
      <w:r w:rsidR="00FB22C6" w:rsidRPr="00575BFB">
        <w:rPr>
          <w:rFonts w:ascii="Times New Roman" w:hAnsi="Times New Roman" w:cs="Times New Roman"/>
          <w:sz w:val="26"/>
          <w:szCs w:val="26"/>
        </w:rPr>
        <w:t xml:space="preserve"> руководителя</w:t>
      </w:r>
      <w:r w:rsidR="00FA61CA" w:rsidRPr="00575BFB">
        <w:rPr>
          <w:rFonts w:ascii="Times New Roman" w:hAnsi="Times New Roman" w:cs="Times New Roman"/>
          <w:sz w:val="26"/>
          <w:szCs w:val="26"/>
        </w:rPr>
        <w:t>.</w:t>
      </w:r>
      <w:r w:rsidRPr="00575BFB">
        <w:rPr>
          <w:rFonts w:ascii="Times New Roman" w:hAnsi="Times New Roman" w:cs="Times New Roman"/>
          <w:sz w:val="26"/>
          <w:szCs w:val="26"/>
        </w:rPr>
        <w:t xml:space="preserve"> </w:t>
      </w:r>
      <w:r w:rsidR="00FA61CA" w:rsidRPr="00575BFB">
        <w:rPr>
          <w:rFonts w:ascii="Times New Roman" w:hAnsi="Times New Roman" w:cs="Times New Roman"/>
          <w:sz w:val="26"/>
          <w:szCs w:val="26"/>
        </w:rPr>
        <w:t>Всем заявителям в установленном порядке даны ответы по существу поставленных ими вопросов или надлежащие разъяснения.</w:t>
      </w:r>
      <w:r w:rsidR="007D6A40" w:rsidRPr="00575BFB">
        <w:rPr>
          <w:rFonts w:ascii="Times New Roman" w:hAnsi="Times New Roman" w:cs="Times New Roman"/>
          <w:sz w:val="26"/>
          <w:szCs w:val="26"/>
        </w:rPr>
        <w:t xml:space="preserve"> </w:t>
      </w:r>
      <w:r w:rsidR="00513371" w:rsidRPr="00575BFB">
        <w:rPr>
          <w:rFonts w:ascii="Times New Roman" w:hAnsi="Times New Roman" w:cs="Times New Roman"/>
          <w:sz w:val="26"/>
          <w:szCs w:val="26"/>
        </w:rPr>
        <w:t xml:space="preserve">Нарушений установленного действующим законодательством срока рассмотрения обращений в отчетный период не было. Жалобы от граждан и организаций   на действие или бездействие </w:t>
      </w:r>
      <w:proofErr w:type="spellStart"/>
      <w:r w:rsidR="00513371" w:rsidRPr="00575BFB">
        <w:rPr>
          <w:rFonts w:ascii="Times New Roman" w:hAnsi="Times New Roman" w:cs="Times New Roman"/>
          <w:sz w:val="26"/>
          <w:szCs w:val="26"/>
        </w:rPr>
        <w:t>Нижне-Обского</w:t>
      </w:r>
      <w:proofErr w:type="spellEnd"/>
      <w:r w:rsidR="00513371" w:rsidRPr="00575BFB">
        <w:rPr>
          <w:rFonts w:ascii="Times New Roman" w:hAnsi="Times New Roman" w:cs="Times New Roman"/>
          <w:sz w:val="26"/>
          <w:szCs w:val="26"/>
        </w:rPr>
        <w:t xml:space="preserve"> БВУ не поступали.</w:t>
      </w:r>
      <w:r w:rsidR="00575BFB" w:rsidRPr="00575BFB">
        <w:rPr>
          <w:rFonts w:ascii="Times New Roman" w:hAnsi="Times New Roman" w:cs="Times New Roman"/>
          <w:sz w:val="26"/>
          <w:szCs w:val="26"/>
        </w:rPr>
        <w:t xml:space="preserve"> Обращений граждан через «Единый портал государственных и муниципальных услуг» за 2014 год не было.</w:t>
      </w:r>
    </w:p>
    <w:p w:rsidR="00A62EF9" w:rsidRDefault="00A62EF9" w:rsidP="00A62EF9">
      <w:pPr>
        <w:pStyle w:val="a6"/>
        <w:spacing w:before="0" w:line="240" w:lineRule="auto"/>
        <w:jc w:val="both"/>
        <w:rPr>
          <w:sz w:val="26"/>
          <w:szCs w:val="26"/>
        </w:rPr>
      </w:pPr>
    </w:p>
    <w:p w:rsidR="00F26BD2" w:rsidRPr="00513371" w:rsidRDefault="00FA61CA" w:rsidP="00513371">
      <w:pPr>
        <w:pStyle w:val="a7"/>
      </w:pPr>
      <w:r>
        <w:t xml:space="preserve"> </w:t>
      </w:r>
      <w:r w:rsidR="00513371">
        <w:t xml:space="preserve">                                         </w:t>
      </w:r>
      <w:r w:rsidR="00F26BD2" w:rsidRPr="00C84D7D">
        <w:rPr>
          <w:b/>
        </w:rPr>
        <w:t>СТАТИСТИЧЕСКИЕ ДАННЫЕ</w:t>
      </w:r>
    </w:p>
    <w:p w:rsidR="00F26BD2" w:rsidRDefault="00F26BD2" w:rsidP="00F26BD2">
      <w:pPr>
        <w:pStyle w:val="a9"/>
        <w:rPr>
          <w:b/>
          <w:bCs/>
          <w:szCs w:val="24"/>
        </w:rPr>
      </w:pPr>
      <w:r w:rsidRPr="004A0041">
        <w:rPr>
          <w:szCs w:val="24"/>
          <w:u w:val="none"/>
        </w:rPr>
        <w:t xml:space="preserve">  </w:t>
      </w:r>
      <w:r w:rsidRPr="00C84D7D">
        <w:rPr>
          <w:b/>
          <w:bCs/>
          <w:szCs w:val="24"/>
        </w:rPr>
        <w:t>Нижне-Обского бассейнового водного управления</w:t>
      </w:r>
    </w:p>
    <w:p w:rsidR="00F26BD2" w:rsidRDefault="00F26BD2" w:rsidP="00F26BD2">
      <w:pPr>
        <w:pStyle w:val="a9"/>
        <w:rPr>
          <w:bCs/>
          <w:i w:val="0"/>
          <w:szCs w:val="24"/>
          <w:u w:val="none"/>
        </w:rPr>
      </w:pPr>
      <w:r w:rsidRPr="00C84D7D">
        <w:rPr>
          <w:bCs/>
          <w:i w:val="0"/>
          <w:szCs w:val="24"/>
          <w:u w:val="none"/>
        </w:rPr>
        <w:t>о работе с обращениями граждан за 201</w:t>
      </w:r>
      <w:r w:rsidR="00FE42B2">
        <w:rPr>
          <w:bCs/>
          <w:i w:val="0"/>
          <w:szCs w:val="24"/>
          <w:u w:val="none"/>
        </w:rPr>
        <w:t>4</w:t>
      </w:r>
      <w:r w:rsidRPr="00C84D7D">
        <w:rPr>
          <w:bCs/>
          <w:i w:val="0"/>
          <w:szCs w:val="24"/>
          <w:u w:val="none"/>
        </w:rPr>
        <w:t xml:space="preserve"> год</w:t>
      </w:r>
    </w:p>
    <w:tbl>
      <w:tblPr>
        <w:tblW w:w="9657" w:type="dxa"/>
        <w:tblInd w:w="109" w:type="dxa"/>
        <w:tblLayout w:type="fixed"/>
        <w:tblLook w:val="0000"/>
      </w:tblPr>
      <w:tblGrid>
        <w:gridCol w:w="7936"/>
        <w:gridCol w:w="1721"/>
      </w:tblGrid>
      <w:tr w:rsidR="00F26BD2" w:rsidTr="00F26BD2">
        <w:trPr>
          <w:trHeight w:val="212"/>
        </w:trPr>
        <w:tc>
          <w:tcPr>
            <w:tcW w:w="7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F26BD2" w:rsidRDefault="00F26BD2" w:rsidP="00F26BD2">
            <w:pPr>
              <w:pStyle w:val="a9"/>
              <w:spacing w:line="276" w:lineRule="auto"/>
              <w:rPr>
                <w:color w:val="7030A0"/>
                <w:sz w:val="16"/>
                <w:u w:val="none"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F26BD2" w:rsidRDefault="00F26BD2" w:rsidP="00B57627">
            <w:pPr>
              <w:pStyle w:val="a9"/>
              <w:spacing w:line="276" w:lineRule="auto"/>
              <w:rPr>
                <w:bCs/>
                <w:sz w:val="20"/>
                <w:u w:val="none"/>
              </w:rPr>
            </w:pPr>
            <w:r>
              <w:rPr>
                <w:b/>
                <w:bCs/>
                <w:szCs w:val="24"/>
                <w:u w:val="none"/>
              </w:rPr>
              <w:t>201</w:t>
            </w:r>
            <w:r w:rsidR="00B57627">
              <w:rPr>
                <w:b/>
                <w:bCs/>
                <w:szCs w:val="24"/>
                <w:u w:val="none"/>
              </w:rPr>
              <w:t>4</w:t>
            </w:r>
            <w:r>
              <w:rPr>
                <w:b/>
                <w:bCs/>
                <w:szCs w:val="24"/>
                <w:u w:val="none"/>
              </w:rPr>
              <w:t xml:space="preserve"> г. </w:t>
            </w:r>
            <w:r>
              <w:rPr>
                <w:bCs/>
                <w:sz w:val="20"/>
                <w:u w:val="none"/>
              </w:rPr>
              <w:t>(нарастающим итогом)</w:t>
            </w:r>
          </w:p>
        </w:tc>
      </w:tr>
      <w:tr w:rsidR="00F26BD2" w:rsidTr="00F26BD2">
        <w:trPr>
          <w:trHeight w:val="264"/>
        </w:trPr>
        <w:tc>
          <w:tcPr>
            <w:tcW w:w="7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F26BD2" w:rsidRDefault="00F26BD2" w:rsidP="00F26BD2">
            <w:pPr>
              <w:pStyle w:val="a9"/>
              <w:spacing w:line="276" w:lineRule="auto"/>
              <w:jc w:val="left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Поступило писем, всего: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F26BD2" w:rsidRPr="008E1A0C" w:rsidRDefault="00471451" w:rsidP="002638F0">
            <w:pPr>
              <w:pStyle w:val="a9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57</w:t>
            </w:r>
          </w:p>
        </w:tc>
      </w:tr>
      <w:tr w:rsidR="00F26BD2" w:rsidTr="00F26BD2">
        <w:trPr>
          <w:trHeight w:val="264"/>
        </w:trPr>
        <w:tc>
          <w:tcPr>
            <w:tcW w:w="7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F26BD2" w:rsidRDefault="00F26BD2" w:rsidP="00F26BD2">
            <w:pPr>
              <w:pStyle w:val="a9"/>
              <w:spacing w:line="276" w:lineRule="auto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     В том числе: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F26BD2" w:rsidRPr="008E1A0C" w:rsidRDefault="00F26BD2" w:rsidP="00F26BD2">
            <w:pPr>
              <w:pStyle w:val="a9"/>
              <w:spacing w:line="276" w:lineRule="auto"/>
              <w:rPr>
                <w:b/>
                <w:bCs/>
                <w:sz w:val="20"/>
                <w:u w:val="none"/>
              </w:rPr>
            </w:pPr>
          </w:p>
        </w:tc>
      </w:tr>
      <w:tr w:rsidR="00F26BD2" w:rsidTr="00F26BD2">
        <w:trPr>
          <w:trHeight w:val="264"/>
        </w:trPr>
        <w:tc>
          <w:tcPr>
            <w:tcW w:w="7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F26BD2" w:rsidRDefault="00F26BD2" w:rsidP="00F26BD2">
            <w:pPr>
              <w:pStyle w:val="a9"/>
              <w:spacing w:line="276" w:lineRule="auto"/>
              <w:jc w:val="left"/>
              <w:rPr>
                <w:sz w:val="20"/>
                <w:u w:val="none"/>
              </w:rPr>
            </w:pPr>
            <w:smartTag w:uri="urn:schemas-microsoft-com:office:smarttags" w:element="PersonName">
              <w:r>
                <w:rPr>
                  <w:sz w:val="20"/>
                  <w:u w:val="none"/>
                </w:rPr>
                <w:t>-</w:t>
              </w:r>
            </w:smartTag>
            <w:r>
              <w:rPr>
                <w:sz w:val="20"/>
                <w:u w:val="none"/>
              </w:rPr>
              <w:t xml:space="preserve"> в центральный аппарат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F26BD2" w:rsidRPr="008E1A0C" w:rsidRDefault="00F26BD2" w:rsidP="00F26BD2">
            <w:pPr>
              <w:pStyle w:val="a9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-</w:t>
            </w:r>
          </w:p>
        </w:tc>
      </w:tr>
      <w:tr w:rsidR="00F26BD2" w:rsidTr="00F26BD2">
        <w:trPr>
          <w:trHeight w:val="264"/>
        </w:trPr>
        <w:tc>
          <w:tcPr>
            <w:tcW w:w="7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F26BD2" w:rsidRDefault="00F26BD2" w:rsidP="00F26BD2">
            <w:pPr>
              <w:pStyle w:val="a9"/>
              <w:spacing w:line="276" w:lineRule="auto"/>
              <w:jc w:val="left"/>
              <w:rPr>
                <w:sz w:val="20"/>
                <w:u w:val="none"/>
              </w:rPr>
            </w:pPr>
            <w:smartTag w:uri="urn:schemas-microsoft-com:office:smarttags" w:element="PersonName">
              <w:r>
                <w:rPr>
                  <w:sz w:val="20"/>
                  <w:u w:val="none"/>
                </w:rPr>
                <w:t>-</w:t>
              </w:r>
            </w:smartTag>
            <w:r>
              <w:rPr>
                <w:sz w:val="20"/>
                <w:u w:val="none"/>
              </w:rPr>
              <w:t xml:space="preserve"> в территориальные органы и подведомственные организации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F26BD2" w:rsidRPr="008E1A0C" w:rsidRDefault="00471451" w:rsidP="002638F0">
            <w:pPr>
              <w:pStyle w:val="a9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57</w:t>
            </w:r>
          </w:p>
        </w:tc>
      </w:tr>
      <w:tr w:rsidR="00F26BD2" w:rsidTr="00F26BD2">
        <w:trPr>
          <w:trHeight w:val="264"/>
        </w:trPr>
        <w:tc>
          <w:tcPr>
            <w:tcW w:w="7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F26BD2" w:rsidRDefault="00F26BD2" w:rsidP="00F26BD2">
            <w:pPr>
              <w:pStyle w:val="a9"/>
              <w:spacing w:line="276" w:lineRule="auto"/>
              <w:jc w:val="left"/>
              <w:rPr>
                <w:sz w:val="20"/>
                <w:u w:val="none"/>
              </w:rPr>
            </w:pPr>
            <w:smartTag w:uri="urn:schemas-microsoft-com:office:smarttags" w:element="PersonName">
              <w:r>
                <w:rPr>
                  <w:sz w:val="20"/>
                  <w:u w:val="none"/>
                </w:rPr>
                <w:t>-</w:t>
              </w:r>
            </w:smartTag>
            <w:r>
              <w:rPr>
                <w:sz w:val="20"/>
                <w:u w:val="none"/>
              </w:rPr>
              <w:t xml:space="preserve"> по сети Интернет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F26BD2" w:rsidRPr="008E1A0C" w:rsidRDefault="00471451" w:rsidP="002638F0">
            <w:pPr>
              <w:pStyle w:val="a9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36</w:t>
            </w:r>
          </w:p>
        </w:tc>
      </w:tr>
      <w:tr w:rsidR="00F26BD2" w:rsidTr="00F26BD2">
        <w:trPr>
          <w:trHeight w:val="264"/>
        </w:trPr>
        <w:tc>
          <w:tcPr>
            <w:tcW w:w="7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F26BD2" w:rsidRDefault="00F26BD2" w:rsidP="00F26BD2">
            <w:pPr>
              <w:pStyle w:val="a9"/>
              <w:spacing w:line="276" w:lineRule="auto"/>
              <w:jc w:val="left"/>
              <w:rPr>
                <w:sz w:val="20"/>
                <w:u w:val="none"/>
              </w:rPr>
            </w:pPr>
            <w:smartTag w:uri="urn:schemas-microsoft-com:office:smarttags" w:element="PersonName">
              <w:r>
                <w:rPr>
                  <w:sz w:val="20"/>
                  <w:u w:val="none"/>
                </w:rPr>
                <w:t>-</w:t>
              </w:r>
            </w:smartTag>
            <w:r>
              <w:rPr>
                <w:sz w:val="20"/>
                <w:u w:val="none"/>
              </w:rPr>
              <w:t xml:space="preserve"> по факсимильной связи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F26BD2" w:rsidRDefault="00F26BD2" w:rsidP="00F26BD2">
            <w:pPr>
              <w:pStyle w:val="a9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-</w:t>
            </w:r>
          </w:p>
        </w:tc>
      </w:tr>
      <w:tr w:rsidR="00F26BD2" w:rsidTr="00F26BD2">
        <w:trPr>
          <w:trHeight w:val="264"/>
        </w:trPr>
        <w:tc>
          <w:tcPr>
            <w:tcW w:w="7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F26BD2" w:rsidRDefault="00F26BD2" w:rsidP="00F26BD2">
            <w:pPr>
              <w:pStyle w:val="a9"/>
              <w:spacing w:line="276" w:lineRule="auto"/>
              <w:jc w:val="left"/>
              <w:rPr>
                <w:sz w:val="20"/>
                <w:u w:val="none"/>
              </w:rPr>
            </w:pPr>
            <w:smartTag w:uri="urn:schemas-microsoft-com:office:smarttags" w:element="PersonName">
              <w:r>
                <w:rPr>
                  <w:sz w:val="20"/>
                  <w:u w:val="none"/>
                </w:rPr>
                <w:t>-</w:t>
              </w:r>
            </w:smartTag>
            <w:r>
              <w:rPr>
                <w:sz w:val="20"/>
                <w:u w:val="none"/>
              </w:rPr>
              <w:t xml:space="preserve"> по электронной почте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F26BD2" w:rsidRDefault="00471451" w:rsidP="00F26BD2">
            <w:pPr>
              <w:pStyle w:val="a9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8</w:t>
            </w:r>
          </w:p>
        </w:tc>
      </w:tr>
      <w:tr w:rsidR="00F26BD2" w:rsidTr="00F26BD2">
        <w:trPr>
          <w:trHeight w:val="264"/>
        </w:trPr>
        <w:tc>
          <w:tcPr>
            <w:tcW w:w="7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F26BD2" w:rsidRDefault="00F26BD2" w:rsidP="00F26BD2">
            <w:pPr>
              <w:pStyle w:val="a9"/>
              <w:spacing w:line="276" w:lineRule="auto"/>
              <w:jc w:val="left"/>
              <w:rPr>
                <w:sz w:val="20"/>
                <w:u w:val="none"/>
              </w:rPr>
            </w:pPr>
            <w:smartTag w:uri="urn:schemas-microsoft-com:office:smarttags" w:element="PersonName">
              <w:r>
                <w:rPr>
                  <w:sz w:val="20"/>
                  <w:u w:val="none"/>
                </w:rPr>
                <w:t>-</w:t>
              </w:r>
            </w:smartTag>
            <w:r>
              <w:rPr>
                <w:sz w:val="20"/>
                <w:u w:val="none"/>
              </w:rPr>
              <w:t xml:space="preserve"> по «прямым» и «горячим» линиям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F26BD2" w:rsidRDefault="00F26BD2" w:rsidP="00F26BD2">
            <w:pPr>
              <w:pStyle w:val="a9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-</w:t>
            </w:r>
          </w:p>
        </w:tc>
      </w:tr>
      <w:tr w:rsidR="00F26BD2" w:rsidTr="00F26BD2">
        <w:trPr>
          <w:trHeight w:val="264"/>
        </w:trPr>
        <w:tc>
          <w:tcPr>
            <w:tcW w:w="7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F26BD2" w:rsidRDefault="00F26BD2" w:rsidP="00F26BD2">
            <w:pPr>
              <w:pStyle w:val="a9"/>
              <w:spacing w:line="276" w:lineRule="auto"/>
              <w:jc w:val="left"/>
              <w:rPr>
                <w:sz w:val="20"/>
                <w:u w:val="none"/>
              </w:rPr>
            </w:pPr>
            <w:smartTag w:uri="urn:schemas-microsoft-com:office:smarttags" w:element="PersonName">
              <w:r>
                <w:rPr>
                  <w:sz w:val="20"/>
                  <w:u w:val="none"/>
                </w:rPr>
                <w:t>-</w:t>
              </w:r>
            </w:smartTag>
            <w:r>
              <w:rPr>
                <w:sz w:val="20"/>
                <w:u w:val="none"/>
              </w:rPr>
              <w:t xml:space="preserve"> по социальным вопросам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F26BD2" w:rsidRDefault="00471451" w:rsidP="00F26BD2">
            <w:pPr>
              <w:pStyle w:val="a9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11</w:t>
            </w:r>
          </w:p>
        </w:tc>
      </w:tr>
      <w:tr w:rsidR="00F26BD2" w:rsidTr="00F26BD2">
        <w:trPr>
          <w:trHeight w:val="264"/>
        </w:trPr>
        <w:tc>
          <w:tcPr>
            <w:tcW w:w="7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F26BD2" w:rsidRDefault="00F26BD2" w:rsidP="00F26BD2">
            <w:pPr>
              <w:pStyle w:val="a9"/>
              <w:spacing w:line="276" w:lineRule="auto"/>
              <w:jc w:val="left"/>
              <w:rPr>
                <w:sz w:val="20"/>
                <w:u w:val="none"/>
              </w:rPr>
            </w:pPr>
            <w:smartTag w:uri="urn:schemas-microsoft-com:office:smarttags" w:element="PersonName">
              <w:r>
                <w:rPr>
                  <w:sz w:val="20"/>
                  <w:u w:val="none"/>
                </w:rPr>
                <w:t>-</w:t>
              </w:r>
            </w:smartTag>
            <w:r>
              <w:rPr>
                <w:sz w:val="20"/>
                <w:u w:val="none"/>
              </w:rPr>
              <w:t xml:space="preserve"> доложено руководителям федеральных органов исполнительной власти и их заместителям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F26BD2" w:rsidRDefault="00F26BD2" w:rsidP="00F26BD2">
            <w:pPr>
              <w:pStyle w:val="a9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-</w:t>
            </w:r>
          </w:p>
        </w:tc>
      </w:tr>
      <w:tr w:rsidR="00F26BD2" w:rsidTr="00F26BD2">
        <w:trPr>
          <w:trHeight w:val="264"/>
        </w:trPr>
        <w:tc>
          <w:tcPr>
            <w:tcW w:w="7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F26BD2" w:rsidRDefault="00F26BD2" w:rsidP="00F26BD2">
            <w:pPr>
              <w:pStyle w:val="a9"/>
              <w:spacing w:line="276" w:lineRule="auto"/>
              <w:jc w:val="left"/>
              <w:rPr>
                <w:sz w:val="20"/>
                <w:u w:val="none"/>
              </w:rPr>
            </w:pPr>
            <w:smartTag w:uri="urn:schemas-microsoft-com:office:smarttags" w:element="PersonName">
              <w:r>
                <w:rPr>
                  <w:sz w:val="20"/>
                  <w:u w:val="none"/>
                </w:rPr>
                <w:t>-</w:t>
              </w:r>
            </w:smartTag>
            <w:r>
              <w:rPr>
                <w:sz w:val="20"/>
                <w:u w:val="none"/>
              </w:rPr>
              <w:t xml:space="preserve"> доложено руководителям территориальных органов и подведомственных организаций и их заместителям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F26BD2" w:rsidRDefault="00471451" w:rsidP="002638F0">
            <w:pPr>
              <w:pStyle w:val="a9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57</w:t>
            </w:r>
          </w:p>
        </w:tc>
      </w:tr>
      <w:tr w:rsidR="00F26BD2" w:rsidTr="00F26BD2">
        <w:trPr>
          <w:trHeight w:val="264"/>
        </w:trPr>
        <w:tc>
          <w:tcPr>
            <w:tcW w:w="7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F26BD2" w:rsidRDefault="00F26BD2" w:rsidP="00F26BD2">
            <w:pPr>
              <w:pStyle w:val="a9"/>
              <w:spacing w:line="276" w:lineRule="auto"/>
              <w:jc w:val="left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Поступило судебных исков граждан, всего: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F26BD2" w:rsidRDefault="00F26BD2" w:rsidP="00F26BD2">
            <w:pPr>
              <w:pStyle w:val="a9"/>
              <w:spacing w:line="276" w:lineRule="auto"/>
              <w:rPr>
                <w:b/>
                <w:bCs/>
                <w:sz w:val="20"/>
                <w:u w:val="none"/>
              </w:rPr>
            </w:pPr>
            <w:smartTag w:uri="urn:schemas-microsoft-com:office:smarttags" w:element="PersonName">
              <w:r>
                <w:rPr>
                  <w:b/>
                  <w:bCs/>
                  <w:sz w:val="20"/>
                  <w:u w:val="none"/>
                </w:rPr>
                <w:t>-</w:t>
              </w:r>
            </w:smartTag>
          </w:p>
        </w:tc>
      </w:tr>
      <w:tr w:rsidR="00F26BD2" w:rsidTr="00F26BD2">
        <w:trPr>
          <w:trHeight w:val="264"/>
        </w:trPr>
        <w:tc>
          <w:tcPr>
            <w:tcW w:w="7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F26BD2" w:rsidRDefault="00F26BD2" w:rsidP="00F26BD2">
            <w:pPr>
              <w:pStyle w:val="a9"/>
              <w:spacing w:line="276" w:lineRule="auto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     В том числе: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F26BD2" w:rsidRDefault="00F26BD2" w:rsidP="00F26BD2">
            <w:pPr>
              <w:pStyle w:val="a9"/>
              <w:spacing w:line="276" w:lineRule="auto"/>
              <w:rPr>
                <w:b/>
                <w:bCs/>
                <w:sz w:val="20"/>
                <w:u w:val="none"/>
              </w:rPr>
            </w:pPr>
          </w:p>
        </w:tc>
      </w:tr>
      <w:tr w:rsidR="00F26BD2" w:rsidTr="00F26BD2">
        <w:trPr>
          <w:trHeight w:val="264"/>
        </w:trPr>
        <w:tc>
          <w:tcPr>
            <w:tcW w:w="7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F26BD2" w:rsidRDefault="00F26BD2" w:rsidP="00F26BD2">
            <w:pPr>
              <w:pStyle w:val="a9"/>
              <w:spacing w:line="276" w:lineRule="auto"/>
              <w:jc w:val="left"/>
              <w:rPr>
                <w:sz w:val="20"/>
                <w:u w:val="none"/>
              </w:rPr>
            </w:pPr>
            <w:smartTag w:uri="urn:schemas-microsoft-com:office:smarttags" w:element="PersonName">
              <w:r>
                <w:rPr>
                  <w:sz w:val="20"/>
                  <w:u w:val="none"/>
                </w:rPr>
                <w:t>-</w:t>
              </w:r>
            </w:smartTag>
            <w:r>
              <w:rPr>
                <w:sz w:val="20"/>
                <w:u w:val="none"/>
              </w:rPr>
              <w:t xml:space="preserve"> количество судебных решений, вынесенных в пользу граждан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F26BD2" w:rsidRDefault="00F26BD2" w:rsidP="00F26BD2">
            <w:pPr>
              <w:pStyle w:val="a9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-</w:t>
            </w:r>
          </w:p>
        </w:tc>
      </w:tr>
      <w:tr w:rsidR="00F26BD2" w:rsidTr="00F26BD2">
        <w:trPr>
          <w:trHeight w:val="264"/>
        </w:trPr>
        <w:tc>
          <w:tcPr>
            <w:tcW w:w="7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F26BD2" w:rsidRDefault="00F26BD2" w:rsidP="00F26BD2">
            <w:pPr>
              <w:pStyle w:val="a9"/>
              <w:spacing w:line="276" w:lineRule="auto"/>
              <w:jc w:val="left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Принято граждан, всего: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F26BD2" w:rsidRPr="008E1A0C" w:rsidRDefault="00180A72" w:rsidP="00F26BD2">
            <w:pPr>
              <w:pStyle w:val="a9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9</w:t>
            </w:r>
          </w:p>
        </w:tc>
      </w:tr>
      <w:tr w:rsidR="00F26BD2" w:rsidTr="00F26BD2">
        <w:trPr>
          <w:trHeight w:val="264"/>
        </w:trPr>
        <w:tc>
          <w:tcPr>
            <w:tcW w:w="7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F26BD2" w:rsidRDefault="00F26BD2" w:rsidP="00F26BD2">
            <w:pPr>
              <w:pStyle w:val="a9"/>
              <w:spacing w:line="276" w:lineRule="auto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     В том числе: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F26BD2" w:rsidRDefault="00F26BD2" w:rsidP="00F26BD2">
            <w:pPr>
              <w:pStyle w:val="a9"/>
              <w:spacing w:line="276" w:lineRule="auto"/>
              <w:rPr>
                <w:b/>
                <w:bCs/>
                <w:sz w:val="20"/>
                <w:u w:val="none"/>
              </w:rPr>
            </w:pPr>
          </w:p>
        </w:tc>
      </w:tr>
      <w:tr w:rsidR="00F26BD2" w:rsidTr="00F26BD2">
        <w:trPr>
          <w:trHeight w:val="264"/>
        </w:trPr>
        <w:tc>
          <w:tcPr>
            <w:tcW w:w="7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F26BD2" w:rsidRDefault="00F26BD2" w:rsidP="00F26BD2">
            <w:pPr>
              <w:pStyle w:val="a9"/>
              <w:spacing w:line="276" w:lineRule="auto"/>
              <w:jc w:val="left"/>
              <w:rPr>
                <w:sz w:val="20"/>
                <w:u w:val="none"/>
              </w:rPr>
            </w:pPr>
            <w:smartTag w:uri="urn:schemas-microsoft-com:office:smarttags" w:element="PersonName">
              <w:r>
                <w:rPr>
                  <w:sz w:val="20"/>
                  <w:u w:val="none"/>
                </w:rPr>
                <w:t>-</w:t>
              </w:r>
            </w:smartTag>
            <w:r>
              <w:rPr>
                <w:sz w:val="20"/>
                <w:u w:val="none"/>
              </w:rPr>
              <w:t xml:space="preserve"> в центральном аппарате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F26BD2" w:rsidRDefault="00F26BD2" w:rsidP="00F26BD2">
            <w:pPr>
              <w:pStyle w:val="a9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-</w:t>
            </w:r>
          </w:p>
        </w:tc>
      </w:tr>
      <w:tr w:rsidR="00F26BD2" w:rsidTr="00F26BD2">
        <w:trPr>
          <w:trHeight w:val="264"/>
        </w:trPr>
        <w:tc>
          <w:tcPr>
            <w:tcW w:w="7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F26BD2" w:rsidRDefault="00F26BD2" w:rsidP="00F26BD2">
            <w:pPr>
              <w:pStyle w:val="a9"/>
              <w:spacing w:line="276" w:lineRule="auto"/>
              <w:jc w:val="left"/>
              <w:rPr>
                <w:sz w:val="20"/>
                <w:u w:val="none"/>
              </w:rPr>
            </w:pPr>
            <w:smartTag w:uri="urn:schemas-microsoft-com:office:smarttags" w:element="PersonName">
              <w:r>
                <w:rPr>
                  <w:sz w:val="20"/>
                  <w:u w:val="none"/>
                </w:rPr>
                <w:t>-</w:t>
              </w:r>
            </w:smartTag>
            <w:r>
              <w:rPr>
                <w:sz w:val="20"/>
                <w:u w:val="none"/>
              </w:rPr>
              <w:t xml:space="preserve"> в территориальных органах и подведомственных организациях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F26BD2" w:rsidRDefault="00180A72" w:rsidP="00F26BD2">
            <w:pPr>
              <w:pStyle w:val="a9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9</w:t>
            </w:r>
          </w:p>
        </w:tc>
      </w:tr>
      <w:tr w:rsidR="00F26BD2" w:rsidTr="00F26BD2">
        <w:trPr>
          <w:trHeight w:val="264"/>
        </w:trPr>
        <w:tc>
          <w:tcPr>
            <w:tcW w:w="7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F26BD2" w:rsidRDefault="00F26BD2" w:rsidP="00F26BD2">
            <w:pPr>
              <w:pStyle w:val="a9"/>
              <w:spacing w:line="276" w:lineRule="auto"/>
              <w:jc w:val="left"/>
              <w:rPr>
                <w:sz w:val="20"/>
                <w:u w:val="none"/>
              </w:rPr>
            </w:pPr>
            <w:smartTag w:uri="urn:schemas-microsoft-com:office:smarttags" w:element="PersonName">
              <w:r>
                <w:rPr>
                  <w:sz w:val="20"/>
                  <w:u w:val="none"/>
                </w:rPr>
                <w:t>-</w:t>
              </w:r>
            </w:smartTag>
            <w:r>
              <w:rPr>
                <w:sz w:val="20"/>
                <w:u w:val="none"/>
              </w:rPr>
              <w:t xml:space="preserve"> руководителями федеральных органов исполнительной власти и их заместителями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F26BD2" w:rsidRDefault="00F26BD2" w:rsidP="00F26BD2">
            <w:pPr>
              <w:pStyle w:val="a9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-</w:t>
            </w:r>
          </w:p>
        </w:tc>
      </w:tr>
      <w:tr w:rsidR="00F26BD2" w:rsidTr="00F26BD2">
        <w:trPr>
          <w:trHeight w:val="264"/>
        </w:trPr>
        <w:tc>
          <w:tcPr>
            <w:tcW w:w="7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F26BD2" w:rsidRDefault="00F26BD2" w:rsidP="00F26BD2">
            <w:pPr>
              <w:pStyle w:val="a9"/>
              <w:spacing w:line="276" w:lineRule="auto"/>
              <w:jc w:val="left"/>
              <w:rPr>
                <w:sz w:val="20"/>
                <w:u w:val="none"/>
              </w:rPr>
            </w:pPr>
            <w:smartTag w:uri="urn:schemas-microsoft-com:office:smarttags" w:element="PersonName">
              <w:r>
                <w:rPr>
                  <w:sz w:val="20"/>
                  <w:u w:val="none"/>
                </w:rPr>
                <w:t>-</w:t>
              </w:r>
            </w:smartTag>
            <w:r>
              <w:rPr>
                <w:sz w:val="20"/>
                <w:u w:val="none"/>
              </w:rPr>
              <w:t xml:space="preserve"> руководителями территориальных органов и подведомственных организаций и их заместителями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F26BD2" w:rsidRDefault="00180A72" w:rsidP="00F26BD2">
            <w:pPr>
              <w:pStyle w:val="a9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9</w:t>
            </w:r>
          </w:p>
        </w:tc>
      </w:tr>
      <w:tr w:rsidR="00F26BD2" w:rsidTr="00F26BD2">
        <w:trPr>
          <w:trHeight w:val="264"/>
        </w:trPr>
        <w:tc>
          <w:tcPr>
            <w:tcW w:w="7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F26BD2" w:rsidRDefault="00F26BD2" w:rsidP="00F26BD2">
            <w:pPr>
              <w:pStyle w:val="a9"/>
              <w:spacing w:line="276" w:lineRule="auto"/>
              <w:jc w:val="left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Взято на контроль писем в центральном аппарате, всего: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F26BD2" w:rsidRDefault="00471451" w:rsidP="002638F0">
            <w:pPr>
              <w:pStyle w:val="a9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57</w:t>
            </w:r>
          </w:p>
        </w:tc>
      </w:tr>
      <w:tr w:rsidR="00F26BD2" w:rsidTr="00F26BD2">
        <w:trPr>
          <w:trHeight w:val="264"/>
        </w:trPr>
        <w:tc>
          <w:tcPr>
            <w:tcW w:w="7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F26BD2" w:rsidRDefault="00F26BD2" w:rsidP="00F26BD2">
            <w:pPr>
              <w:pStyle w:val="a9"/>
              <w:spacing w:line="276" w:lineRule="auto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lastRenderedPageBreak/>
              <w:t xml:space="preserve">      В том числе: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F26BD2" w:rsidRDefault="00F26BD2" w:rsidP="00F26BD2">
            <w:pPr>
              <w:pStyle w:val="a9"/>
              <w:spacing w:line="276" w:lineRule="auto"/>
              <w:rPr>
                <w:b/>
                <w:bCs/>
                <w:sz w:val="20"/>
                <w:u w:val="none"/>
              </w:rPr>
            </w:pPr>
          </w:p>
        </w:tc>
      </w:tr>
      <w:tr w:rsidR="00F26BD2" w:rsidTr="00F26BD2">
        <w:trPr>
          <w:trHeight w:val="264"/>
        </w:trPr>
        <w:tc>
          <w:tcPr>
            <w:tcW w:w="7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F26BD2" w:rsidRDefault="00F26BD2" w:rsidP="00F26BD2">
            <w:pPr>
              <w:pStyle w:val="a9"/>
              <w:spacing w:line="276" w:lineRule="auto"/>
              <w:jc w:val="left"/>
              <w:rPr>
                <w:sz w:val="20"/>
                <w:u w:val="none"/>
              </w:rPr>
            </w:pPr>
            <w:smartTag w:uri="urn:schemas-microsoft-com:office:smarttags" w:element="PersonName">
              <w:r>
                <w:rPr>
                  <w:sz w:val="20"/>
                  <w:u w:val="none"/>
                </w:rPr>
                <w:t>-</w:t>
              </w:r>
            </w:smartTag>
            <w:r>
              <w:rPr>
                <w:sz w:val="20"/>
                <w:u w:val="none"/>
              </w:rPr>
              <w:t xml:space="preserve"> переадресовано по принадлежности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F26BD2" w:rsidRDefault="002638F0" w:rsidP="00F26BD2">
            <w:pPr>
              <w:pStyle w:val="a9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-</w:t>
            </w:r>
          </w:p>
        </w:tc>
      </w:tr>
      <w:tr w:rsidR="00F26BD2" w:rsidTr="00F26BD2">
        <w:trPr>
          <w:trHeight w:val="264"/>
        </w:trPr>
        <w:tc>
          <w:tcPr>
            <w:tcW w:w="7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F26BD2" w:rsidRDefault="00F26BD2" w:rsidP="00F26BD2">
            <w:pPr>
              <w:pStyle w:val="a9"/>
              <w:spacing w:line="276" w:lineRule="auto"/>
              <w:jc w:val="left"/>
              <w:rPr>
                <w:sz w:val="20"/>
                <w:u w:val="none"/>
              </w:rPr>
            </w:pPr>
            <w:smartTag w:uri="urn:schemas-microsoft-com:office:smarttags" w:element="PersonName">
              <w:r>
                <w:rPr>
                  <w:sz w:val="20"/>
                  <w:u w:val="none"/>
                </w:rPr>
                <w:t>-</w:t>
              </w:r>
            </w:smartTag>
            <w:r>
              <w:rPr>
                <w:sz w:val="20"/>
                <w:u w:val="none"/>
              </w:rPr>
              <w:t xml:space="preserve"> находится на рассмотрении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F26BD2" w:rsidRDefault="00471451" w:rsidP="00F26BD2">
            <w:pPr>
              <w:pStyle w:val="a9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2</w:t>
            </w:r>
          </w:p>
        </w:tc>
      </w:tr>
      <w:tr w:rsidR="00F26BD2" w:rsidTr="00F26BD2">
        <w:trPr>
          <w:trHeight w:val="264"/>
        </w:trPr>
        <w:tc>
          <w:tcPr>
            <w:tcW w:w="7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F26BD2" w:rsidRDefault="00F26BD2" w:rsidP="00F26BD2">
            <w:pPr>
              <w:pStyle w:val="a9"/>
              <w:spacing w:line="276" w:lineRule="auto"/>
              <w:jc w:val="left"/>
              <w:rPr>
                <w:sz w:val="20"/>
                <w:u w:val="none"/>
              </w:rPr>
            </w:pPr>
            <w:smartTag w:uri="urn:schemas-microsoft-com:office:smarttags" w:element="PersonName">
              <w:r>
                <w:rPr>
                  <w:sz w:val="20"/>
                  <w:u w:val="none"/>
                </w:rPr>
                <w:t>-</w:t>
              </w:r>
            </w:smartTag>
            <w:r>
              <w:rPr>
                <w:sz w:val="20"/>
                <w:u w:val="none"/>
              </w:rPr>
              <w:t xml:space="preserve"> </w:t>
            </w:r>
            <w:proofErr w:type="gramStart"/>
            <w:r>
              <w:rPr>
                <w:sz w:val="20"/>
                <w:u w:val="none"/>
              </w:rPr>
              <w:t>закончены</w:t>
            </w:r>
            <w:proofErr w:type="gramEnd"/>
            <w:r>
              <w:rPr>
                <w:sz w:val="20"/>
                <w:u w:val="none"/>
              </w:rPr>
              <w:t xml:space="preserve"> рассмотрением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F26BD2" w:rsidRDefault="00471451" w:rsidP="00F26BD2">
            <w:pPr>
              <w:pStyle w:val="a9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55</w:t>
            </w:r>
          </w:p>
        </w:tc>
      </w:tr>
      <w:tr w:rsidR="00F26BD2" w:rsidTr="00F26BD2">
        <w:trPr>
          <w:trHeight w:val="264"/>
        </w:trPr>
        <w:tc>
          <w:tcPr>
            <w:tcW w:w="7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F26BD2" w:rsidRDefault="00F26BD2" w:rsidP="00F26BD2">
            <w:pPr>
              <w:pStyle w:val="a9"/>
              <w:spacing w:line="276" w:lineRule="auto"/>
              <w:jc w:val="left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Результативность рассмотрения контрольных писем в центральном аппарате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F26BD2" w:rsidRDefault="00F26BD2" w:rsidP="00F26BD2">
            <w:pPr>
              <w:pStyle w:val="a9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-</w:t>
            </w:r>
          </w:p>
        </w:tc>
      </w:tr>
      <w:tr w:rsidR="00F26BD2" w:rsidTr="00F26BD2">
        <w:trPr>
          <w:trHeight w:val="264"/>
        </w:trPr>
        <w:tc>
          <w:tcPr>
            <w:tcW w:w="7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F26BD2" w:rsidRDefault="00F26BD2" w:rsidP="00F26BD2">
            <w:pPr>
              <w:pStyle w:val="a9"/>
              <w:spacing w:line="276" w:lineRule="auto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     В том числе: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F26BD2" w:rsidRDefault="00F26BD2" w:rsidP="00F26BD2">
            <w:pPr>
              <w:pStyle w:val="a9"/>
              <w:spacing w:line="276" w:lineRule="auto"/>
              <w:rPr>
                <w:b/>
                <w:bCs/>
                <w:sz w:val="20"/>
                <w:u w:val="none"/>
              </w:rPr>
            </w:pPr>
          </w:p>
        </w:tc>
      </w:tr>
      <w:tr w:rsidR="00F26BD2" w:rsidTr="00F26BD2">
        <w:trPr>
          <w:trHeight w:val="264"/>
        </w:trPr>
        <w:tc>
          <w:tcPr>
            <w:tcW w:w="7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F26BD2" w:rsidRDefault="00F26BD2" w:rsidP="00F26BD2">
            <w:pPr>
              <w:pStyle w:val="a9"/>
              <w:spacing w:line="276" w:lineRule="auto"/>
              <w:jc w:val="left"/>
              <w:rPr>
                <w:sz w:val="20"/>
                <w:u w:val="none"/>
              </w:rPr>
            </w:pPr>
            <w:smartTag w:uri="urn:schemas-microsoft-com:office:smarttags" w:element="PersonName">
              <w:r>
                <w:rPr>
                  <w:sz w:val="20"/>
                  <w:u w:val="none"/>
                </w:rPr>
                <w:t>-</w:t>
              </w:r>
            </w:smartTag>
            <w:r>
              <w:rPr>
                <w:sz w:val="20"/>
                <w:u w:val="none"/>
              </w:rPr>
              <w:t xml:space="preserve"> решено положительно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F26BD2" w:rsidRDefault="00471451" w:rsidP="00F26BD2">
            <w:pPr>
              <w:pStyle w:val="a9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6</w:t>
            </w:r>
          </w:p>
        </w:tc>
      </w:tr>
      <w:tr w:rsidR="00F26BD2" w:rsidTr="00F26BD2">
        <w:trPr>
          <w:trHeight w:val="264"/>
        </w:trPr>
        <w:tc>
          <w:tcPr>
            <w:tcW w:w="7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F26BD2" w:rsidRDefault="00F26BD2" w:rsidP="00F26BD2">
            <w:pPr>
              <w:pStyle w:val="a9"/>
              <w:spacing w:line="276" w:lineRule="auto"/>
              <w:jc w:val="left"/>
              <w:rPr>
                <w:sz w:val="20"/>
                <w:u w:val="none"/>
              </w:rPr>
            </w:pPr>
            <w:smartTag w:uri="urn:schemas-microsoft-com:office:smarttags" w:element="PersonName">
              <w:r>
                <w:rPr>
                  <w:sz w:val="20"/>
                  <w:u w:val="none"/>
                </w:rPr>
                <w:t>-</w:t>
              </w:r>
            </w:smartTag>
            <w:r>
              <w:rPr>
                <w:sz w:val="20"/>
                <w:u w:val="none"/>
              </w:rPr>
              <w:t xml:space="preserve"> меры приняты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F26BD2" w:rsidRDefault="00F26BD2" w:rsidP="00F26BD2">
            <w:pPr>
              <w:pStyle w:val="a9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-</w:t>
            </w:r>
          </w:p>
        </w:tc>
      </w:tr>
      <w:tr w:rsidR="00F26BD2" w:rsidTr="00F26BD2">
        <w:trPr>
          <w:trHeight w:val="264"/>
        </w:trPr>
        <w:tc>
          <w:tcPr>
            <w:tcW w:w="7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F26BD2" w:rsidRDefault="00F26BD2" w:rsidP="00F26BD2">
            <w:pPr>
              <w:pStyle w:val="a9"/>
              <w:spacing w:line="276" w:lineRule="auto"/>
              <w:jc w:val="left"/>
              <w:rPr>
                <w:sz w:val="20"/>
                <w:u w:val="none"/>
              </w:rPr>
            </w:pPr>
            <w:smartTag w:uri="urn:schemas-microsoft-com:office:smarttags" w:element="PersonName">
              <w:r>
                <w:rPr>
                  <w:sz w:val="20"/>
                  <w:u w:val="none"/>
                </w:rPr>
                <w:t>-</w:t>
              </w:r>
            </w:smartTag>
            <w:r>
              <w:rPr>
                <w:sz w:val="20"/>
                <w:u w:val="none"/>
              </w:rPr>
              <w:t xml:space="preserve"> разъяснено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F26BD2" w:rsidRDefault="00471451" w:rsidP="00F26BD2">
            <w:pPr>
              <w:pStyle w:val="a9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49</w:t>
            </w:r>
          </w:p>
        </w:tc>
      </w:tr>
      <w:tr w:rsidR="00F26BD2" w:rsidTr="00F26BD2">
        <w:trPr>
          <w:trHeight w:val="264"/>
        </w:trPr>
        <w:tc>
          <w:tcPr>
            <w:tcW w:w="7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F26BD2" w:rsidRDefault="00F26BD2" w:rsidP="00F26BD2">
            <w:pPr>
              <w:pStyle w:val="a9"/>
              <w:spacing w:line="276" w:lineRule="auto"/>
              <w:jc w:val="left"/>
              <w:rPr>
                <w:sz w:val="20"/>
                <w:u w:val="none"/>
              </w:rPr>
            </w:pPr>
            <w:smartTag w:uri="urn:schemas-microsoft-com:office:smarttags" w:element="PersonName">
              <w:r>
                <w:rPr>
                  <w:sz w:val="20"/>
                  <w:u w:val="none"/>
                </w:rPr>
                <w:t>-</w:t>
              </w:r>
            </w:smartTag>
            <w:r>
              <w:rPr>
                <w:sz w:val="20"/>
                <w:u w:val="none"/>
              </w:rPr>
              <w:t xml:space="preserve"> отказано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F26BD2" w:rsidRDefault="00F26BD2" w:rsidP="00F26BD2">
            <w:pPr>
              <w:pStyle w:val="a9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-</w:t>
            </w:r>
          </w:p>
        </w:tc>
      </w:tr>
      <w:tr w:rsidR="00F26BD2" w:rsidTr="00F26BD2">
        <w:trPr>
          <w:trHeight w:val="264"/>
        </w:trPr>
        <w:tc>
          <w:tcPr>
            <w:tcW w:w="7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F26BD2" w:rsidRDefault="00F26BD2" w:rsidP="00F26BD2">
            <w:pPr>
              <w:pStyle w:val="a9"/>
              <w:spacing w:line="276" w:lineRule="auto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     Кроме того: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F26BD2" w:rsidRDefault="00F26BD2" w:rsidP="00F26BD2">
            <w:pPr>
              <w:pStyle w:val="a9"/>
              <w:spacing w:line="276" w:lineRule="auto"/>
              <w:rPr>
                <w:b/>
                <w:bCs/>
                <w:sz w:val="20"/>
                <w:u w:val="none"/>
              </w:rPr>
            </w:pPr>
          </w:p>
        </w:tc>
      </w:tr>
      <w:tr w:rsidR="00F26BD2" w:rsidTr="00F26BD2">
        <w:trPr>
          <w:trHeight w:val="264"/>
        </w:trPr>
        <w:tc>
          <w:tcPr>
            <w:tcW w:w="7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F26BD2" w:rsidRDefault="00F26BD2" w:rsidP="00F26BD2">
            <w:pPr>
              <w:pStyle w:val="a9"/>
              <w:spacing w:line="276" w:lineRule="auto"/>
              <w:jc w:val="left"/>
              <w:rPr>
                <w:sz w:val="20"/>
                <w:u w:val="none"/>
              </w:rPr>
            </w:pPr>
            <w:smartTag w:uri="urn:schemas-microsoft-com:office:smarttags" w:element="PersonName">
              <w:r>
                <w:rPr>
                  <w:sz w:val="20"/>
                  <w:u w:val="none"/>
                </w:rPr>
                <w:t>-</w:t>
              </w:r>
            </w:smartTag>
            <w:r>
              <w:rPr>
                <w:sz w:val="20"/>
                <w:u w:val="none"/>
              </w:rPr>
              <w:t xml:space="preserve"> виновные привлечены к ответственности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F26BD2" w:rsidRDefault="00F26BD2" w:rsidP="00F26BD2">
            <w:pPr>
              <w:pStyle w:val="a9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-</w:t>
            </w:r>
          </w:p>
        </w:tc>
      </w:tr>
      <w:tr w:rsidR="00F26BD2" w:rsidTr="00F26BD2">
        <w:trPr>
          <w:trHeight w:val="264"/>
        </w:trPr>
        <w:tc>
          <w:tcPr>
            <w:tcW w:w="7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F26BD2" w:rsidRDefault="00F26BD2" w:rsidP="00F26BD2">
            <w:pPr>
              <w:pStyle w:val="a9"/>
              <w:spacing w:line="276" w:lineRule="auto"/>
              <w:jc w:val="left"/>
              <w:rPr>
                <w:sz w:val="20"/>
                <w:u w:val="none"/>
              </w:rPr>
            </w:pPr>
            <w:smartTag w:uri="urn:schemas-microsoft-com:office:smarttags" w:element="PersonName">
              <w:r>
                <w:rPr>
                  <w:sz w:val="20"/>
                  <w:u w:val="none"/>
                </w:rPr>
                <w:t>-</w:t>
              </w:r>
            </w:smartTag>
            <w:r>
              <w:rPr>
                <w:sz w:val="20"/>
                <w:u w:val="none"/>
              </w:rPr>
              <w:t xml:space="preserve"> рассмотрено с выездом на место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F26BD2" w:rsidRDefault="00F26BD2" w:rsidP="00F26BD2">
            <w:pPr>
              <w:pStyle w:val="a9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-</w:t>
            </w:r>
          </w:p>
        </w:tc>
      </w:tr>
      <w:tr w:rsidR="00F26BD2" w:rsidTr="00F26BD2">
        <w:trPr>
          <w:trHeight w:val="264"/>
        </w:trPr>
        <w:tc>
          <w:tcPr>
            <w:tcW w:w="7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F26BD2" w:rsidRDefault="00F26BD2" w:rsidP="00F26BD2">
            <w:pPr>
              <w:pStyle w:val="a9"/>
              <w:spacing w:line="276" w:lineRule="auto"/>
              <w:jc w:val="left"/>
              <w:rPr>
                <w:sz w:val="20"/>
                <w:u w:val="none"/>
              </w:rPr>
            </w:pPr>
            <w:smartTag w:uri="urn:schemas-microsoft-com:office:smarttags" w:element="PersonName">
              <w:r>
                <w:rPr>
                  <w:sz w:val="20"/>
                  <w:u w:val="none"/>
                </w:rPr>
                <w:t>-</w:t>
              </w:r>
            </w:smartTag>
            <w:r>
              <w:rPr>
                <w:sz w:val="20"/>
                <w:u w:val="none"/>
              </w:rPr>
              <w:t xml:space="preserve"> рассмотрено с нарушением сроков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F26BD2" w:rsidRDefault="00F26BD2" w:rsidP="00F26BD2">
            <w:pPr>
              <w:pStyle w:val="a9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-</w:t>
            </w:r>
          </w:p>
        </w:tc>
      </w:tr>
      <w:tr w:rsidR="00F26BD2" w:rsidTr="00F26BD2">
        <w:trPr>
          <w:trHeight w:val="264"/>
        </w:trPr>
        <w:tc>
          <w:tcPr>
            <w:tcW w:w="7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F26BD2" w:rsidRDefault="00F26BD2" w:rsidP="00F26BD2">
            <w:pPr>
              <w:pStyle w:val="a9"/>
              <w:spacing w:line="276" w:lineRule="auto"/>
              <w:jc w:val="left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Проведено заседаний коллегии и совещаний по вопросам повышения эффективности работы с обращениями граждан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F26BD2" w:rsidRDefault="00F26BD2" w:rsidP="00F26BD2">
            <w:pPr>
              <w:pStyle w:val="a9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-</w:t>
            </w:r>
          </w:p>
        </w:tc>
      </w:tr>
      <w:tr w:rsidR="00F26BD2" w:rsidTr="00F26BD2">
        <w:trPr>
          <w:trHeight w:val="264"/>
        </w:trPr>
        <w:tc>
          <w:tcPr>
            <w:tcW w:w="7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F26BD2" w:rsidRDefault="00F26BD2" w:rsidP="00F26BD2">
            <w:pPr>
              <w:pStyle w:val="a9"/>
              <w:spacing w:line="276" w:lineRule="auto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     В том числе: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F26BD2" w:rsidRDefault="00F26BD2" w:rsidP="00F26BD2">
            <w:pPr>
              <w:pStyle w:val="a9"/>
              <w:spacing w:line="276" w:lineRule="auto"/>
              <w:rPr>
                <w:b/>
                <w:bCs/>
                <w:sz w:val="20"/>
                <w:u w:val="none"/>
              </w:rPr>
            </w:pPr>
          </w:p>
        </w:tc>
      </w:tr>
      <w:tr w:rsidR="00F26BD2" w:rsidTr="00F26BD2">
        <w:trPr>
          <w:trHeight w:val="264"/>
        </w:trPr>
        <w:tc>
          <w:tcPr>
            <w:tcW w:w="7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F26BD2" w:rsidRDefault="00F26BD2" w:rsidP="00F26BD2">
            <w:pPr>
              <w:pStyle w:val="a9"/>
              <w:spacing w:line="276" w:lineRule="auto"/>
              <w:jc w:val="left"/>
              <w:rPr>
                <w:sz w:val="20"/>
                <w:u w:val="none"/>
              </w:rPr>
            </w:pPr>
            <w:smartTag w:uri="urn:schemas-microsoft-com:office:smarttags" w:element="PersonName">
              <w:r>
                <w:rPr>
                  <w:sz w:val="20"/>
                  <w:u w:val="none"/>
                </w:rPr>
                <w:t>-</w:t>
              </w:r>
            </w:smartTag>
            <w:r>
              <w:rPr>
                <w:sz w:val="20"/>
                <w:u w:val="none"/>
              </w:rPr>
              <w:t xml:space="preserve"> в центральном аппарате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F26BD2" w:rsidRDefault="00F26BD2" w:rsidP="00F26BD2">
            <w:pPr>
              <w:pStyle w:val="a9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-</w:t>
            </w:r>
          </w:p>
        </w:tc>
      </w:tr>
      <w:tr w:rsidR="00F26BD2" w:rsidTr="00F26BD2">
        <w:trPr>
          <w:trHeight w:val="264"/>
        </w:trPr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</w:tcPr>
          <w:p w:rsidR="00F26BD2" w:rsidRDefault="00F26BD2" w:rsidP="00F26BD2">
            <w:pPr>
              <w:pStyle w:val="a9"/>
              <w:spacing w:line="276" w:lineRule="auto"/>
              <w:jc w:val="left"/>
              <w:rPr>
                <w:sz w:val="20"/>
                <w:u w:val="none"/>
              </w:rPr>
            </w:pPr>
            <w:smartTag w:uri="urn:schemas-microsoft-com:office:smarttags" w:element="PersonName">
              <w:r>
                <w:rPr>
                  <w:sz w:val="20"/>
                  <w:u w:val="none"/>
                </w:rPr>
                <w:t>-</w:t>
              </w:r>
            </w:smartTag>
            <w:r>
              <w:rPr>
                <w:sz w:val="20"/>
                <w:u w:val="none"/>
              </w:rPr>
              <w:t xml:space="preserve"> в территориальных органах и подведомственных организациях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BD2" w:rsidRDefault="00471451" w:rsidP="00F26BD2">
            <w:pPr>
              <w:pStyle w:val="a9"/>
              <w:spacing w:line="276" w:lineRule="auto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4</w:t>
            </w:r>
          </w:p>
        </w:tc>
      </w:tr>
    </w:tbl>
    <w:p w:rsidR="00513371" w:rsidRDefault="00513371" w:rsidP="005133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3371" w:rsidRDefault="00FA1AE1" w:rsidP="0051337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371">
        <w:rPr>
          <w:rFonts w:ascii="Times New Roman" w:hAnsi="Times New Roman" w:cs="Times New Roman"/>
          <w:b/>
          <w:sz w:val="28"/>
          <w:szCs w:val="28"/>
        </w:rPr>
        <w:t>Темы обращений граждан</w:t>
      </w:r>
    </w:p>
    <w:p w:rsidR="00FA1AE1" w:rsidRPr="00513371" w:rsidRDefault="00FA1AE1" w:rsidP="0051337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b/>
          <w:sz w:val="28"/>
          <w:szCs w:val="28"/>
        </w:rPr>
        <w:t>в Нижне-Обское бассейновое водное управление</w:t>
      </w:r>
    </w:p>
    <w:p w:rsidR="00FA1AE1" w:rsidRDefault="00801EA9" w:rsidP="00F835EF">
      <w:pPr>
        <w:pStyle w:val="a7"/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C33E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B5762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tbl>
      <w:tblPr>
        <w:tblW w:w="10626" w:type="dxa"/>
        <w:tblLayout w:type="fixed"/>
        <w:tblLook w:val="0000"/>
      </w:tblPr>
      <w:tblGrid>
        <w:gridCol w:w="817"/>
        <w:gridCol w:w="5561"/>
        <w:gridCol w:w="1416"/>
        <w:gridCol w:w="1416"/>
        <w:gridCol w:w="1416"/>
      </w:tblGrid>
      <w:tr w:rsidR="00FA1AE1" w:rsidTr="00F835EF">
        <w:trPr>
          <w:gridAfter w:val="1"/>
          <w:wAfter w:w="1416" w:type="dxa"/>
          <w:trHeight w:val="123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E1" w:rsidRDefault="00FA1AE1" w:rsidP="00F835EF">
            <w:pPr>
              <w:pStyle w:val="a7"/>
              <w:spacing w:line="240" w:lineRule="auto"/>
              <w:contextualSpacing/>
              <w:jc w:val="center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E1" w:rsidRDefault="00FA1AE1" w:rsidP="00F835EF">
            <w:pPr>
              <w:pStyle w:val="a7"/>
              <w:spacing w:line="240" w:lineRule="auto"/>
              <w:contextualSpacing/>
              <w:jc w:val="center"/>
            </w:pPr>
            <w:r>
              <w:t>Наименование темы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E1" w:rsidRDefault="00FA1AE1" w:rsidP="00F835EF">
            <w:pPr>
              <w:pStyle w:val="a7"/>
              <w:spacing w:line="240" w:lineRule="auto"/>
              <w:contextualSpacing/>
              <w:jc w:val="center"/>
              <w:rPr>
                <w:b/>
              </w:rPr>
            </w:pPr>
            <w:r>
              <w:t>Количество обращений (писем)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E1" w:rsidRDefault="00FA1AE1" w:rsidP="00F835EF">
            <w:pPr>
              <w:pStyle w:val="a7"/>
              <w:spacing w:line="240" w:lineRule="auto"/>
              <w:contextualSpacing/>
              <w:jc w:val="center"/>
            </w:pPr>
            <w:r>
              <w:t>Количество обращений на личном приеме</w:t>
            </w:r>
          </w:p>
        </w:tc>
      </w:tr>
      <w:tr w:rsidR="00575BFB" w:rsidTr="00F835EF">
        <w:trPr>
          <w:gridAfter w:val="1"/>
          <w:wAfter w:w="1416" w:type="dxa"/>
          <w:trHeight w:val="46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FB" w:rsidRDefault="00575BFB" w:rsidP="00F835EF">
            <w:pPr>
              <w:pStyle w:val="a7"/>
              <w:spacing w:line="240" w:lineRule="auto"/>
              <w:contextualSpacing/>
              <w:jc w:val="center"/>
            </w:pPr>
            <w:r>
              <w:t>1.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FB" w:rsidRDefault="00575BFB" w:rsidP="00F835EF">
            <w:pPr>
              <w:pStyle w:val="a7"/>
              <w:spacing w:line="240" w:lineRule="auto"/>
              <w:contextualSpacing/>
            </w:pPr>
            <w:r>
              <w:t>Негативное воздействие водных объектов во время паводков и по другим причинам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FB" w:rsidRDefault="00575BFB" w:rsidP="00F835EF">
            <w:pPr>
              <w:pStyle w:val="a7"/>
              <w:spacing w:line="240" w:lineRule="auto"/>
              <w:contextualSpacing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FB" w:rsidRDefault="00575BFB" w:rsidP="00883F36">
            <w:pPr>
              <w:pStyle w:val="a7"/>
              <w:spacing w:line="240" w:lineRule="auto"/>
              <w:contextualSpacing/>
              <w:jc w:val="center"/>
            </w:pPr>
            <w:r>
              <w:t xml:space="preserve"> -</w:t>
            </w:r>
          </w:p>
        </w:tc>
      </w:tr>
      <w:tr w:rsidR="00575BFB" w:rsidTr="00F835EF">
        <w:trPr>
          <w:gridAfter w:val="1"/>
          <w:wAfter w:w="1416" w:type="dxa"/>
          <w:trHeight w:val="2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FB" w:rsidRDefault="00575BFB" w:rsidP="00F835EF">
            <w:pPr>
              <w:pStyle w:val="a7"/>
              <w:spacing w:line="240" w:lineRule="auto"/>
              <w:contextualSpacing/>
              <w:jc w:val="center"/>
            </w:pPr>
            <w:r>
              <w:t>2.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FB" w:rsidRDefault="00575BFB" w:rsidP="00F835EF">
            <w:pPr>
              <w:pStyle w:val="a7"/>
              <w:spacing w:line="240" w:lineRule="auto"/>
              <w:contextualSpacing/>
            </w:pPr>
            <w:r>
              <w:t>Загрязнение и истощение водных объектов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FB" w:rsidRDefault="00575BFB" w:rsidP="00F835EF">
            <w:pPr>
              <w:pStyle w:val="a7"/>
              <w:spacing w:line="240" w:lineRule="auto"/>
              <w:contextualSpacing/>
              <w:jc w:val="center"/>
            </w:pPr>
            <w: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FB" w:rsidRDefault="00575BFB" w:rsidP="00883F36">
            <w:pPr>
              <w:pStyle w:val="a7"/>
              <w:spacing w:line="240" w:lineRule="auto"/>
              <w:contextualSpacing/>
              <w:jc w:val="center"/>
            </w:pPr>
            <w:r>
              <w:t>1</w:t>
            </w:r>
          </w:p>
        </w:tc>
      </w:tr>
      <w:tr w:rsidR="00575BFB" w:rsidTr="00F835EF">
        <w:trPr>
          <w:gridAfter w:val="1"/>
          <w:wAfter w:w="1416" w:type="dxa"/>
          <w:trHeight w:val="5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FB" w:rsidRDefault="00575BFB" w:rsidP="00F835EF">
            <w:pPr>
              <w:pStyle w:val="a7"/>
              <w:spacing w:line="240" w:lineRule="auto"/>
              <w:contextualSpacing/>
              <w:jc w:val="center"/>
            </w:pPr>
            <w:r>
              <w:t>3.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FB" w:rsidRDefault="00575BFB" w:rsidP="00F835EF">
            <w:pPr>
              <w:pStyle w:val="a7"/>
              <w:spacing w:line="240" w:lineRule="auto"/>
              <w:contextualSpacing/>
            </w:pPr>
            <w:r>
              <w:t>Приобретение в частную собственность прудов, обводненных карьеров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FB" w:rsidRDefault="00575BFB" w:rsidP="00F835EF">
            <w:pPr>
              <w:pStyle w:val="a7"/>
              <w:spacing w:line="240" w:lineRule="auto"/>
              <w:contextualSpacing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FB" w:rsidRDefault="00575BFB" w:rsidP="00883F36">
            <w:pPr>
              <w:pStyle w:val="a7"/>
              <w:spacing w:line="240" w:lineRule="auto"/>
              <w:contextualSpacing/>
              <w:jc w:val="center"/>
            </w:pPr>
            <w:r>
              <w:t xml:space="preserve">- </w:t>
            </w:r>
          </w:p>
        </w:tc>
      </w:tr>
      <w:tr w:rsidR="00575BFB" w:rsidTr="00F835EF">
        <w:trPr>
          <w:gridAfter w:val="1"/>
          <w:wAfter w:w="1416" w:type="dxa"/>
          <w:trHeight w:val="18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FB" w:rsidRDefault="00575BFB" w:rsidP="00F835EF">
            <w:pPr>
              <w:pStyle w:val="a7"/>
              <w:spacing w:line="240" w:lineRule="auto"/>
              <w:contextualSpacing/>
              <w:jc w:val="center"/>
            </w:pPr>
            <w:r>
              <w:t>4.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FB" w:rsidRDefault="00575BFB" w:rsidP="00F835EF">
            <w:pPr>
              <w:pStyle w:val="a7"/>
              <w:spacing w:line="240" w:lineRule="auto"/>
              <w:contextualSpacing/>
            </w:pPr>
            <w:r>
              <w:t>Размеры водоохранных зон, береговых полос и режима их использования при оформлении в собственность (аренду) земельных участков, расположенных вблизи водных объектов, возможность размещения в водоохранных зонах земельных участков под индивидуальное жилищное строительство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FB" w:rsidRDefault="00575BFB" w:rsidP="00F835EF">
            <w:pPr>
              <w:pStyle w:val="a7"/>
              <w:spacing w:line="240" w:lineRule="auto"/>
              <w:contextualSpacing/>
              <w:jc w:val="center"/>
            </w:pPr>
            <w:r>
              <w:t>7</w:t>
            </w:r>
          </w:p>
          <w:p w:rsidR="00575BFB" w:rsidRDefault="00575BFB" w:rsidP="00F835EF">
            <w:pPr>
              <w:pStyle w:val="a7"/>
              <w:spacing w:line="240" w:lineRule="auto"/>
              <w:contextualSpacing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FB" w:rsidRDefault="00575BFB" w:rsidP="00883F36">
            <w:pPr>
              <w:pStyle w:val="a7"/>
              <w:spacing w:line="240" w:lineRule="auto"/>
              <w:contextualSpacing/>
              <w:jc w:val="center"/>
            </w:pPr>
            <w:r>
              <w:t>2</w:t>
            </w:r>
          </w:p>
          <w:p w:rsidR="00575BFB" w:rsidRDefault="00575BFB" w:rsidP="00883F36">
            <w:pPr>
              <w:pStyle w:val="a7"/>
              <w:spacing w:line="240" w:lineRule="auto"/>
              <w:contextualSpacing/>
              <w:jc w:val="center"/>
            </w:pPr>
          </w:p>
        </w:tc>
      </w:tr>
      <w:tr w:rsidR="00575BFB" w:rsidTr="00580316">
        <w:trPr>
          <w:gridAfter w:val="1"/>
          <w:wAfter w:w="1416" w:type="dxa"/>
          <w:trHeight w:val="43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FB" w:rsidRDefault="00575BFB" w:rsidP="00F835EF">
            <w:pPr>
              <w:pStyle w:val="a7"/>
              <w:spacing w:line="240" w:lineRule="auto"/>
              <w:contextualSpacing/>
              <w:jc w:val="center"/>
            </w:pPr>
            <w:r>
              <w:t>5.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FB" w:rsidRDefault="00575BFB" w:rsidP="00F835EF">
            <w:pPr>
              <w:pStyle w:val="a7"/>
              <w:spacing w:line="240" w:lineRule="auto"/>
              <w:contextualSpacing/>
            </w:pPr>
            <w:r>
              <w:t>Приобретение права пользования водными объектами, правила оформления договора водопользования и решения на право пользования водными объектами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FB" w:rsidRDefault="00575BFB" w:rsidP="00F835EF">
            <w:pPr>
              <w:pStyle w:val="a7"/>
              <w:spacing w:line="240" w:lineRule="auto"/>
              <w:contextualSpacing/>
              <w:jc w:val="center"/>
            </w:pPr>
            <w: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FB" w:rsidRDefault="00575BFB" w:rsidP="00883F36">
            <w:pPr>
              <w:pStyle w:val="a7"/>
              <w:spacing w:line="240" w:lineRule="auto"/>
              <w:contextualSpacing/>
              <w:jc w:val="center"/>
            </w:pPr>
            <w:r>
              <w:t>1</w:t>
            </w:r>
          </w:p>
        </w:tc>
      </w:tr>
      <w:tr w:rsidR="00575BFB" w:rsidTr="00580316">
        <w:trPr>
          <w:gridAfter w:val="1"/>
          <w:wAfter w:w="1416" w:type="dxa"/>
          <w:trHeight w:val="43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FB" w:rsidRDefault="00575BFB" w:rsidP="00F835EF">
            <w:pPr>
              <w:pStyle w:val="a7"/>
              <w:spacing w:line="240" w:lineRule="auto"/>
              <w:contextualSpacing/>
              <w:jc w:val="center"/>
            </w:pPr>
            <w:r>
              <w:t>6.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FB" w:rsidRDefault="00575BFB" w:rsidP="00F835EF">
            <w:pPr>
              <w:pStyle w:val="a7"/>
              <w:spacing w:line="240" w:lineRule="auto"/>
              <w:contextualSpacing/>
            </w:pPr>
            <w:r>
              <w:t>Использование водных объектов для частного рыборазведения и в рекреационных целях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FB" w:rsidRDefault="00575BFB" w:rsidP="00F835EF">
            <w:pPr>
              <w:pStyle w:val="a7"/>
              <w:spacing w:line="240" w:lineRule="auto"/>
              <w:contextualSpacing/>
              <w:jc w:val="center"/>
            </w:pPr>
            <w: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FB" w:rsidRDefault="00575BFB" w:rsidP="00883F36">
            <w:pPr>
              <w:pStyle w:val="a7"/>
              <w:spacing w:line="240" w:lineRule="auto"/>
              <w:contextualSpacing/>
              <w:jc w:val="center"/>
            </w:pPr>
            <w:r>
              <w:t>1</w:t>
            </w:r>
          </w:p>
        </w:tc>
      </w:tr>
      <w:tr w:rsidR="00575BFB" w:rsidTr="00580316">
        <w:trPr>
          <w:gridAfter w:val="1"/>
          <w:wAfter w:w="1416" w:type="dxa"/>
          <w:trHeight w:val="43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FB" w:rsidRDefault="00575BFB" w:rsidP="00F835EF">
            <w:pPr>
              <w:pStyle w:val="a7"/>
              <w:spacing w:line="240" w:lineRule="auto"/>
              <w:contextualSpacing/>
              <w:jc w:val="center"/>
            </w:pPr>
            <w:r>
              <w:t>7.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FB" w:rsidRDefault="00575BFB" w:rsidP="00F835EF">
            <w:pPr>
              <w:pStyle w:val="a7"/>
              <w:spacing w:line="240" w:lineRule="auto"/>
              <w:contextualSpacing/>
            </w:pPr>
            <w:r>
              <w:t xml:space="preserve">Соблюдение водного законодательства при осуществлении промышленного и гражданского строительства, хозяйственной деятельности вблизи </w:t>
            </w:r>
            <w:r>
              <w:lastRenderedPageBreak/>
              <w:t>водных объектов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FB" w:rsidRDefault="00575BFB" w:rsidP="00F835EF">
            <w:pPr>
              <w:pStyle w:val="a7"/>
              <w:spacing w:line="240" w:lineRule="auto"/>
              <w:contextualSpacing/>
              <w:jc w:val="center"/>
            </w:pPr>
            <w:r>
              <w:lastRenderedPageBreak/>
              <w:t>10</w:t>
            </w:r>
          </w:p>
          <w:p w:rsidR="00575BFB" w:rsidRDefault="00575BFB" w:rsidP="00F835EF">
            <w:pPr>
              <w:pStyle w:val="a7"/>
              <w:spacing w:line="240" w:lineRule="auto"/>
              <w:contextualSpacing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FB" w:rsidRDefault="00575BFB" w:rsidP="00883F36">
            <w:pPr>
              <w:pStyle w:val="a7"/>
              <w:spacing w:line="240" w:lineRule="auto"/>
              <w:contextualSpacing/>
              <w:jc w:val="center"/>
            </w:pPr>
            <w:r>
              <w:t>1</w:t>
            </w:r>
          </w:p>
          <w:p w:rsidR="00575BFB" w:rsidRDefault="00575BFB" w:rsidP="00883F36">
            <w:pPr>
              <w:pStyle w:val="a7"/>
              <w:spacing w:line="240" w:lineRule="auto"/>
              <w:contextualSpacing/>
              <w:jc w:val="center"/>
            </w:pPr>
            <w:r>
              <w:t xml:space="preserve"> </w:t>
            </w:r>
          </w:p>
        </w:tc>
      </w:tr>
      <w:tr w:rsidR="00575BFB" w:rsidTr="00580316">
        <w:trPr>
          <w:gridAfter w:val="1"/>
          <w:wAfter w:w="1416" w:type="dxa"/>
          <w:trHeight w:val="43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FB" w:rsidRDefault="00575BFB" w:rsidP="00F835EF">
            <w:pPr>
              <w:pStyle w:val="a7"/>
              <w:spacing w:line="240" w:lineRule="auto"/>
              <w:contextualSpacing/>
              <w:jc w:val="center"/>
            </w:pPr>
            <w:r>
              <w:lastRenderedPageBreak/>
              <w:t>8.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FB" w:rsidRDefault="00575BFB" w:rsidP="00F835EF">
            <w:pPr>
              <w:pStyle w:val="a7"/>
              <w:spacing w:line="240" w:lineRule="auto"/>
              <w:contextualSpacing/>
            </w:pPr>
            <w:r>
              <w:t>Расчистка русел рек, берегоукрепление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FB" w:rsidRDefault="00575BFB" w:rsidP="00F835EF">
            <w:pPr>
              <w:pStyle w:val="a7"/>
              <w:spacing w:line="240" w:lineRule="auto"/>
              <w:contextualSpacing/>
              <w:jc w:val="center"/>
            </w:pPr>
            <w:r>
              <w:t xml:space="preserve">-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FB" w:rsidRDefault="00575BFB" w:rsidP="00883F36">
            <w:pPr>
              <w:pStyle w:val="a7"/>
              <w:spacing w:line="240" w:lineRule="auto"/>
              <w:contextualSpacing/>
              <w:jc w:val="center"/>
            </w:pPr>
            <w:r>
              <w:t xml:space="preserve">- </w:t>
            </w:r>
          </w:p>
        </w:tc>
      </w:tr>
      <w:tr w:rsidR="00575BFB" w:rsidTr="00580316">
        <w:trPr>
          <w:gridAfter w:val="1"/>
          <w:wAfter w:w="1416" w:type="dxa"/>
          <w:trHeight w:val="43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FB" w:rsidRDefault="00575BFB" w:rsidP="00F835EF">
            <w:pPr>
              <w:pStyle w:val="a7"/>
              <w:spacing w:line="240" w:lineRule="auto"/>
              <w:contextualSpacing/>
              <w:jc w:val="center"/>
            </w:pPr>
            <w:r>
              <w:t>9.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FB" w:rsidRDefault="00575BFB" w:rsidP="00F835EF">
            <w:pPr>
              <w:pStyle w:val="a7"/>
              <w:spacing w:line="240" w:lineRule="auto"/>
              <w:contextualSpacing/>
            </w:pPr>
            <w:r>
              <w:t>Представление сведений из государственного водного реестра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FB" w:rsidRDefault="00575BFB" w:rsidP="00F835EF">
            <w:pPr>
              <w:pStyle w:val="a7"/>
              <w:spacing w:line="240" w:lineRule="auto"/>
              <w:contextualSpacing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FB" w:rsidRDefault="00575BFB" w:rsidP="00883F36">
            <w:pPr>
              <w:pStyle w:val="a7"/>
              <w:spacing w:line="240" w:lineRule="auto"/>
              <w:contextualSpacing/>
              <w:jc w:val="center"/>
            </w:pPr>
            <w:r>
              <w:t>1</w:t>
            </w:r>
          </w:p>
        </w:tc>
      </w:tr>
      <w:tr w:rsidR="00575BFB" w:rsidTr="00580316">
        <w:trPr>
          <w:gridAfter w:val="1"/>
          <w:wAfter w:w="1416" w:type="dxa"/>
          <w:trHeight w:val="43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FB" w:rsidRDefault="00575BFB" w:rsidP="00F835EF">
            <w:pPr>
              <w:pStyle w:val="a7"/>
              <w:spacing w:line="240" w:lineRule="auto"/>
              <w:contextualSpacing/>
              <w:jc w:val="center"/>
            </w:pPr>
            <w:r>
              <w:t>10.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FB" w:rsidRDefault="00575BFB" w:rsidP="00F835EF">
            <w:pPr>
              <w:pStyle w:val="a7"/>
              <w:spacing w:line="240" w:lineRule="auto"/>
              <w:contextualSpacing/>
            </w:pPr>
            <w:r>
              <w:t>Жалобы о злоупотреблениях, некомпетентности, заявления о коррупционных проявлениях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FB" w:rsidRDefault="00575BFB" w:rsidP="00F835EF">
            <w:pPr>
              <w:pStyle w:val="a7"/>
              <w:spacing w:line="240" w:lineRule="auto"/>
              <w:contextualSpacing/>
              <w:jc w:val="center"/>
            </w:pPr>
            <w:r>
              <w:t xml:space="preserve">-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FB" w:rsidRDefault="00575BFB" w:rsidP="00883F36">
            <w:pPr>
              <w:pStyle w:val="a7"/>
              <w:spacing w:line="240" w:lineRule="auto"/>
              <w:contextualSpacing/>
              <w:jc w:val="center"/>
            </w:pPr>
            <w:r>
              <w:t xml:space="preserve">- </w:t>
            </w:r>
          </w:p>
        </w:tc>
      </w:tr>
      <w:tr w:rsidR="00575BFB" w:rsidTr="00580316">
        <w:trPr>
          <w:gridAfter w:val="1"/>
          <w:wAfter w:w="1416" w:type="dxa"/>
          <w:trHeight w:val="43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FB" w:rsidRDefault="00575BFB" w:rsidP="00F835EF">
            <w:pPr>
              <w:pStyle w:val="a7"/>
              <w:spacing w:line="240" w:lineRule="auto"/>
              <w:contextualSpacing/>
              <w:jc w:val="center"/>
            </w:pPr>
            <w:r>
              <w:t>11.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FB" w:rsidRDefault="00575BFB" w:rsidP="00F835EF">
            <w:pPr>
              <w:pStyle w:val="a7"/>
              <w:spacing w:line="240" w:lineRule="auto"/>
              <w:contextualSpacing/>
            </w:pPr>
            <w:r>
              <w:t>Социальные вопросы (в т.ч. трудоустройство в систему Росводресурсов, пенсионное обеспечение, подтверждение рабочего стажа и другое)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FB" w:rsidRDefault="00575BFB" w:rsidP="00F835EF">
            <w:pPr>
              <w:pStyle w:val="a7"/>
              <w:spacing w:line="240" w:lineRule="auto"/>
              <w:contextualSpacing/>
              <w:jc w:val="center"/>
            </w:pPr>
            <w:r>
              <w:t>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FB" w:rsidRDefault="00575BFB" w:rsidP="00883F36">
            <w:pPr>
              <w:pStyle w:val="a7"/>
              <w:spacing w:line="240" w:lineRule="auto"/>
              <w:contextualSpacing/>
              <w:jc w:val="center"/>
            </w:pPr>
            <w:r>
              <w:t>-</w:t>
            </w:r>
          </w:p>
        </w:tc>
      </w:tr>
      <w:tr w:rsidR="00575BFB" w:rsidTr="00580316">
        <w:trPr>
          <w:gridAfter w:val="1"/>
          <w:wAfter w:w="1416" w:type="dxa"/>
          <w:trHeight w:val="43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FB" w:rsidRDefault="00575BFB" w:rsidP="00F835EF">
            <w:pPr>
              <w:pStyle w:val="a7"/>
              <w:spacing w:line="240" w:lineRule="auto"/>
              <w:contextualSpacing/>
              <w:jc w:val="center"/>
            </w:pPr>
            <w:r>
              <w:t>12.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FB" w:rsidRDefault="00575BFB" w:rsidP="00F835EF">
            <w:pPr>
              <w:pStyle w:val="a7"/>
              <w:spacing w:line="240" w:lineRule="auto"/>
              <w:contextualSpacing/>
            </w:pPr>
            <w:r>
              <w:t>Изобретения и рацпредложения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FB" w:rsidRDefault="00575BFB" w:rsidP="00F835EF">
            <w:pPr>
              <w:pStyle w:val="a7"/>
              <w:spacing w:line="240" w:lineRule="auto"/>
              <w:contextualSpacing/>
              <w:jc w:val="center"/>
            </w:pPr>
            <w:r>
              <w:t xml:space="preserve"> 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FB" w:rsidRDefault="00575BFB" w:rsidP="00883F36">
            <w:pPr>
              <w:pStyle w:val="a7"/>
              <w:spacing w:line="240" w:lineRule="auto"/>
              <w:contextualSpacing/>
              <w:jc w:val="center"/>
            </w:pPr>
            <w:r>
              <w:t xml:space="preserve">- </w:t>
            </w:r>
          </w:p>
        </w:tc>
      </w:tr>
      <w:tr w:rsidR="00575BFB" w:rsidTr="00580316">
        <w:trPr>
          <w:trHeight w:val="43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FB" w:rsidRDefault="00575BFB" w:rsidP="00F835EF">
            <w:pPr>
              <w:pStyle w:val="a7"/>
              <w:spacing w:line="240" w:lineRule="auto"/>
              <w:contextualSpacing/>
              <w:jc w:val="center"/>
            </w:pPr>
            <w:r>
              <w:t>13.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FB" w:rsidRDefault="00575BFB" w:rsidP="00F835EF">
            <w:pPr>
              <w:pStyle w:val="a7"/>
              <w:spacing w:line="240" w:lineRule="auto"/>
              <w:contextualSpacing/>
            </w:pPr>
            <w:r>
              <w:t>Прочие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FB" w:rsidRDefault="00575BFB" w:rsidP="000104F9">
            <w:pPr>
              <w:pStyle w:val="a7"/>
              <w:spacing w:line="240" w:lineRule="auto"/>
              <w:contextualSpacing/>
              <w:jc w:val="center"/>
            </w:pPr>
            <w:r>
              <w:t>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FB" w:rsidRDefault="00575BFB" w:rsidP="00883F36">
            <w:pPr>
              <w:pStyle w:val="a7"/>
              <w:spacing w:line="240" w:lineRule="auto"/>
              <w:contextualSpacing/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575BFB" w:rsidRDefault="00575BFB" w:rsidP="00F835EF">
            <w:pPr>
              <w:pStyle w:val="a7"/>
              <w:spacing w:line="240" w:lineRule="auto"/>
              <w:contextualSpacing/>
              <w:jc w:val="center"/>
            </w:pPr>
          </w:p>
        </w:tc>
      </w:tr>
    </w:tbl>
    <w:p w:rsidR="00FA1AE1" w:rsidRDefault="00FA1AE1"/>
    <w:sectPr w:rsidR="00FA1AE1" w:rsidSect="003E63EA">
      <w:footnotePr>
        <w:pos w:val="beneathText"/>
      </w:footnotePr>
      <w:pgSz w:w="11905" w:h="16837"/>
      <w:pgMar w:top="1134" w:right="851" w:bottom="1134" w:left="1701" w:header="720" w:footer="720" w:gutter="0"/>
      <w:cols w:space="720"/>
      <w:docGrid w:linePitch="24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3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5DCE"/>
    <w:rsid w:val="000104F9"/>
    <w:rsid w:val="00014BAB"/>
    <w:rsid w:val="00025A9D"/>
    <w:rsid w:val="00027BF8"/>
    <w:rsid w:val="000472C0"/>
    <w:rsid w:val="0009653F"/>
    <w:rsid w:val="000B0BED"/>
    <w:rsid w:val="000B3D1F"/>
    <w:rsid w:val="000C0535"/>
    <w:rsid w:val="000D4AA1"/>
    <w:rsid w:val="001016F7"/>
    <w:rsid w:val="0012058F"/>
    <w:rsid w:val="001477E4"/>
    <w:rsid w:val="0015414E"/>
    <w:rsid w:val="00180A72"/>
    <w:rsid w:val="001B42C7"/>
    <w:rsid w:val="001B7B19"/>
    <w:rsid w:val="001C10E3"/>
    <w:rsid w:val="001D2781"/>
    <w:rsid w:val="001F16A1"/>
    <w:rsid w:val="001F65AE"/>
    <w:rsid w:val="002638F0"/>
    <w:rsid w:val="002739B4"/>
    <w:rsid w:val="0028651A"/>
    <w:rsid w:val="002B1248"/>
    <w:rsid w:val="002C2A3E"/>
    <w:rsid w:val="002C41A0"/>
    <w:rsid w:val="002C6D43"/>
    <w:rsid w:val="002E4320"/>
    <w:rsid w:val="002E6A05"/>
    <w:rsid w:val="00301F9B"/>
    <w:rsid w:val="00321653"/>
    <w:rsid w:val="00366E36"/>
    <w:rsid w:val="0037651B"/>
    <w:rsid w:val="003B23A3"/>
    <w:rsid w:val="003C1D2F"/>
    <w:rsid w:val="003C3B7C"/>
    <w:rsid w:val="003E63EA"/>
    <w:rsid w:val="00407788"/>
    <w:rsid w:val="00422F51"/>
    <w:rsid w:val="00426D47"/>
    <w:rsid w:val="00471451"/>
    <w:rsid w:val="004A0041"/>
    <w:rsid w:val="004C68D9"/>
    <w:rsid w:val="004E1C5B"/>
    <w:rsid w:val="00513371"/>
    <w:rsid w:val="00530FD4"/>
    <w:rsid w:val="005441A5"/>
    <w:rsid w:val="00551FC1"/>
    <w:rsid w:val="00575BFB"/>
    <w:rsid w:val="00580316"/>
    <w:rsid w:val="005871C8"/>
    <w:rsid w:val="005924A8"/>
    <w:rsid w:val="005A3D68"/>
    <w:rsid w:val="005D34F0"/>
    <w:rsid w:val="005F24A2"/>
    <w:rsid w:val="00601BF1"/>
    <w:rsid w:val="00623825"/>
    <w:rsid w:val="006317DA"/>
    <w:rsid w:val="006465AA"/>
    <w:rsid w:val="00651FFC"/>
    <w:rsid w:val="006534B3"/>
    <w:rsid w:val="00670604"/>
    <w:rsid w:val="006862D9"/>
    <w:rsid w:val="006D5EAD"/>
    <w:rsid w:val="006F0896"/>
    <w:rsid w:val="00725920"/>
    <w:rsid w:val="007525B6"/>
    <w:rsid w:val="007C58C3"/>
    <w:rsid w:val="007D3E8C"/>
    <w:rsid w:val="007D6A40"/>
    <w:rsid w:val="007E0930"/>
    <w:rsid w:val="007F359F"/>
    <w:rsid w:val="007F7F9D"/>
    <w:rsid w:val="00801EA9"/>
    <w:rsid w:val="00852E16"/>
    <w:rsid w:val="008613C2"/>
    <w:rsid w:val="00875563"/>
    <w:rsid w:val="008A5DD2"/>
    <w:rsid w:val="008B68AC"/>
    <w:rsid w:val="008E1A0C"/>
    <w:rsid w:val="008F1359"/>
    <w:rsid w:val="00907FB4"/>
    <w:rsid w:val="009469BA"/>
    <w:rsid w:val="00962FBA"/>
    <w:rsid w:val="009D72BF"/>
    <w:rsid w:val="009E05F3"/>
    <w:rsid w:val="009E2304"/>
    <w:rsid w:val="009F63E1"/>
    <w:rsid w:val="00A16FED"/>
    <w:rsid w:val="00A62EF9"/>
    <w:rsid w:val="00B05F96"/>
    <w:rsid w:val="00B17AAD"/>
    <w:rsid w:val="00B4696A"/>
    <w:rsid w:val="00B57627"/>
    <w:rsid w:val="00B76E31"/>
    <w:rsid w:val="00BA7380"/>
    <w:rsid w:val="00BC3AB4"/>
    <w:rsid w:val="00BC5B5B"/>
    <w:rsid w:val="00C07C3A"/>
    <w:rsid w:val="00C33E2F"/>
    <w:rsid w:val="00C44EEE"/>
    <w:rsid w:val="00C51234"/>
    <w:rsid w:val="00C55DCE"/>
    <w:rsid w:val="00C60634"/>
    <w:rsid w:val="00C608D4"/>
    <w:rsid w:val="00C84D7D"/>
    <w:rsid w:val="00C90828"/>
    <w:rsid w:val="00CF77DA"/>
    <w:rsid w:val="00D3017C"/>
    <w:rsid w:val="00D551D3"/>
    <w:rsid w:val="00D9017D"/>
    <w:rsid w:val="00D943AD"/>
    <w:rsid w:val="00DA0B64"/>
    <w:rsid w:val="00DA5266"/>
    <w:rsid w:val="00DA7FC7"/>
    <w:rsid w:val="00DC5F97"/>
    <w:rsid w:val="00DD6102"/>
    <w:rsid w:val="00E12C4A"/>
    <w:rsid w:val="00E26226"/>
    <w:rsid w:val="00E45EA9"/>
    <w:rsid w:val="00E6132B"/>
    <w:rsid w:val="00E72B47"/>
    <w:rsid w:val="00E90963"/>
    <w:rsid w:val="00E95DF1"/>
    <w:rsid w:val="00E96485"/>
    <w:rsid w:val="00EA02BC"/>
    <w:rsid w:val="00EA1FED"/>
    <w:rsid w:val="00ED3BFD"/>
    <w:rsid w:val="00ED55B4"/>
    <w:rsid w:val="00EF3FEC"/>
    <w:rsid w:val="00F1245A"/>
    <w:rsid w:val="00F12C7B"/>
    <w:rsid w:val="00F1703A"/>
    <w:rsid w:val="00F20A7D"/>
    <w:rsid w:val="00F24CC6"/>
    <w:rsid w:val="00F26BD2"/>
    <w:rsid w:val="00F44917"/>
    <w:rsid w:val="00F55D7D"/>
    <w:rsid w:val="00F71300"/>
    <w:rsid w:val="00F835EF"/>
    <w:rsid w:val="00F86D03"/>
    <w:rsid w:val="00FA1AE1"/>
    <w:rsid w:val="00FA61CA"/>
    <w:rsid w:val="00FB22C6"/>
    <w:rsid w:val="00FD74A1"/>
    <w:rsid w:val="00FE4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B47"/>
    <w:pPr>
      <w:suppressAutoHyphens/>
      <w:spacing w:after="200" w:line="276" w:lineRule="auto"/>
    </w:pPr>
    <w:rPr>
      <w:rFonts w:ascii="Calibri" w:eastAsia="Arial Unicode MS" w:hAnsi="Calibri" w:cs="font330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72B47"/>
  </w:style>
  <w:style w:type="character" w:customStyle="1" w:styleId="a3">
    <w:name w:val="Подзаголовок Знак"/>
    <w:rsid w:val="00E72B47"/>
    <w:rPr>
      <w:rFonts w:ascii="Times New Roman" w:eastAsia="Times New Roman" w:hAnsi="Times New Roman" w:cs="Times New Roman"/>
      <w:i/>
      <w:sz w:val="24"/>
      <w:szCs w:val="20"/>
      <w:u w:val="single"/>
    </w:rPr>
  </w:style>
  <w:style w:type="character" w:customStyle="1" w:styleId="a4">
    <w:name w:val="Название Знак"/>
    <w:rsid w:val="00E72B47"/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rsid w:val="00E72B47"/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a6">
    <w:name w:val="Заголовок"/>
    <w:next w:val="a7"/>
    <w:rsid w:val="00E72B47"/>
    <w:pPr>
      <w:keepNext/>
      <w:widowControl w:val="0"/>
      <w:suppressAutoHyphens/>
      <w:spacing w:before="240" w:line="100" w:lineRule="atLeast"/>
      <w:jc w:val="center"/>
    </w:pPr>
    <w:rPr>
      <w:kern w:val="1"/>
      <w:sz w:val="24"/>
      <w:lang w:eastAsia="ar-SA"/>
    </w:rPr>
  </w:style>
  <w:style w:type="paragraph" w:styleId="a7">
    <w:name w:val="Body Text"/>
    <w:semiHidden/>
    <w:rsid w:val="00E72B47"/>
    <w:pPr>
      <w:widowControl w:val="0"/>
      <w:suppressAutoHyphens/>
      <w:spacing w:after="120" w:line="100" w:lineRule="atLeast"/>
    </w:pPr>
    <w:rPr>
      <w:kern w:val="1"/>
      <w:sz w:val="24"/>
      <w:szCs w:val="24"/>
      <w:lang w:eastAsia="ar-SA"/>
    </w:rPr>
  </w:style>
  <w:style w:type="paragraph" w:styleId="a8">
    <w:name w:val="List"/>
    <w:basedOn w:val="a7"/>
    <w:semiHidden/>
    <w:rsid w:val="00E72B47"/>
    <w:rPr>
      <w:rFonts w:cs="Tahoma"/>
    </w:rPr>
  </w:style>
  <w:style w:type="paragraph" w:customStyle="1" w:styleId="10">
    <w:name w:val="Название1"/>
    <w:basedOn w:val="a"/>
    <w:rsid w:val="00E72B4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E72B47"/>
    <w:pPr>
      <w:suppressLineNumbers/>
    </w:pPr>
    <w:rPr>
      <w:rFonts w:cs="Tahoma"/>
    </w:rPr>
  </w:style>
  <w:style w:type="paragraph" w:styleId="a9">
    <w:name w:val="Subtitle"/>
    <w:next w:val="a7"/>
    <w:qFormat/>
    <w:rsid w:val="00E72B47"/>
    <w:pPr>
      <w:widowControl w:val="0"/>
      <w:suppressAutoHyphens/>
      <w:spacing w:line="100" w:lineRule="atLeast"/>
      <w:jc w:val="center"/>
    </w:pPr>
    <w:rPr>
      <w:i/>
      <w:iCs/>
      <w:kern w:val="1"/>
      <w:sz w:val="24"/>
      <w:u w:val="single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120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058F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C13F9-2E99-45F3-B19B-84B84D9DD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Нижне-Обское БВУ</Company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Bwu202</dc:creator>
  <cp:keywords/>
  <cp:lastModifiedBy>1</cp:lastModifiedBy>
  <cp:revision>4</cp:revision>
  <cp:lastPrinted>2014-12-25T10:12:00Z</cp:lastPrinted>
  <dcterms:created xsi:type="dcterms:W3CDTF">2015-02-10T10:14:00Z</dcterms:created>
  <dcterms:modified xsi:type="dcterms:W3CDTF">2015-02-12T03:46:00Z</dcterms:modified>
</cp:coreProperties>
</file>